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4C6E7" w14:textId="77777777" w:rsidR="00723F9D" w:rsidRPr="00E5517B" w:rsidRDefault="00C72406" w:rsidP="003B45A9">
      <w:pPr>
        <w:pStyle w:val="BodyParagraph"/>
      </w:pPr>
      <w:r w:rsidRPr="00E5517B">
        <w:rPr>
          <w:noProof/>
          <w:lang w:eastAsia="zh-CN"/>
        </w:rPr>
        <mc:AlternateContent>
          <mc:Choice Requires="wps">
            <w:drawing>
              <wp:anchor distT="0" distB="0" distL="114300" distR="114300" simplePos="0" relativeHeight="251657216" behindDoc="0" locked="0" layoutInCell="1" allowOverlap="1" wp14:anchorId="1A26B033" wp14:editId="59425EDB">
                <wp:simplePos x="0" y="0"/>
                <wp:positionH relativeFrom="column">
                  <wp:posOffset>5488305</wp:posOffset>
                </wp:positionH>
                <wp:positionV relativeFrom="paragraph">
                  <wp:posOffset>-236855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6D147" w14:textId="77777777" w:rsidR="00100319" w:rsidRPr="00C72406" w:rsidRDefault="002E0466" w:rsidP="00F27A9D">
                            <w:pPr>
                              <w:pStyle w:val="LanguageCode"/>
                              <w:rPr>
                                <w:rFonts w:ascii="Arial Narrow" w:hAnsi="Arial Narrow"/>
                              </w:rPr>
                            </w:pPr>
                            <w:r w:rsidRPr="00C72406">
                              <w:rPr>
                                <w:rFonts w:ascii="Arial Narrow" w:hAnsi="Arial Narrow"/>
                              </w:rPr>
                              <w:t>JAPANESE</w:t>
                            </w:r>
                            <w:r w:rsidR="00100319" w:rsidRPr="00C72406">
                              <w:rPr>
                                <w:rFonts w:ascii="Arial Narrow" w:hAnsi="Arial Narrow"/>
                              </w:rPr>
                              <w:t xml:space="preserve"> (</w:t>
                            </w:r>
                            <w:r w:rsidRPr="00C72406">
                              <w:rPr>
                                <w:rFonts w:ascii="Arial Narrow" w:hAnsi="Arial Narrow"/>
                              </w:rPr>
                              <w:t>JA</w:t>
                            </w:r>
                            <w:r w:rsidR="00100319" w:rsidRPr="00C72406">
                              <w:rPr>
                                <w:rFonts w:ascii="Arial Narrow" w:hAnsi="Arial Narr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6B033" id="_x0000_t202" coordsize="21600,21600" o:spt="202" path="m,l,21600r21600,l21600,xe">
                <v:stroke joinstyle="miter"/>
                <v:path gradientshapeok="t" o:connecttype="rect"/>
              </v:shapetype>
              <v:shape id="Text Box 8" o:spid="_x0000_s1026" type="#_x0000_t202" style="position:absolute;margin-left:432.15pt;margin-top:-18.6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" filled="f" stroked="f">
                <v:textbox>
                  <w:txbxContent>
                    <w:p w14:paraId="5B56D147" w14:textId="77777777" w:rsidR="00100319" w:rsidRPr="00C72406" w:rsidRDefault="002E0466" w:rsidP="00F27A9D">
                      <w:pPr>
                        <w:pStyle w:val="LanguageCode"/>
                        <w:rPr>
                          <w:rFonts w:ascii="Arial Narrow" w:hAnsi="Arial Narrow"/>
                        </w:rPr>
                      </w:pPr>
                      <w:r w:rsidRPr="00C72406">
                        <w:rPr>
                          <w:rFonts w:ascii="Arial Narrow" w:hAnsi="Arial Narrow"/>
                        </w:rPr>
                        <w:t>JAPANESE</w:t>
                      </w:r>
                      <w:r w:rsidR="00100319" w:rsidRPr="00C72406">
                        <w:rPr>
                          <w:rFonts w:ascii="Arial Narrow" w:hAnsi="Arial Narrow"/>
                        </w:rPr>
                        <w:t xml:space="preserve"> (</w:t>
                      </w:r>
                      <w:r w:rsidRPr="00C72406">
                        <w:rPr>
                          <w:rFonts w:ascii="Arial Narrow" w:hAnsi="Arial Narrow"/>
                        </w:rPr>
                        <w:t>JA</w:t>
                      </w:r>
                      <w:r w:rsidR="00100319" w:rsidRPr="00C72406">
                        <w:rPr>
                          <w:rFonts w:ascii="Arial Narrow" w:hAnsi="Arial Narrow"/>
                        </w:rPr>
                        <w:t>)</w:t>
                      </w:r>
                    </w:p>
                  </w:txbxContent>
                </v:textbox>
              </v:shape>
            </w:pict>
          </mc:Fallback>
        </mc:AlternateContent>
      </w:r>
      <w:r w:rsidR="0055037C" w:rsidRPr="00E5517B">
        <w:rPr>
          <w:noProof/>
          <w:lang w:eastAsia="zh-CN"/>
        </w:rPr>
        <w:drawing>
          <wp:anchor distT="0" distB="0" distL="114300" distR="114300" simplePos="0" relativeHeight="251658240" behindDoc="0" locked="0" layoutInCell="1" allowOverlap="1" wp14:anchorId="623DD897" wp14:editId="79AAFB4F">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E5517B">
        <w:rPr>
          <w:noProof/>
          <w:szCs w:val="20"/>
        </w:rPr>
        <w:t xml:space="preserve"> </w:t>
      </w:r>
    </w:p>
    <w:p w14:paraId="195F65AF" w14:textId="77777777" w:rsidR="006D0A6D" w:rsidRPr="008269CC" w:rsidRDefault="002E0466" w:rsidP="003B45A9">
      <w:pPr>
        <w:pStyle w:val="BodyParagraph"/>
        <w:rPr>
          <w:rFonts w:ascii="ＭＳ Ｐゴシック" w:eastAsia="ＭＳ Ｐゴシック" w:hAnsi="ＭＳ Ｐゴシック"/>
          <w:b/>
          <w:sz w:val="44"/>
          <w:szCs w:val="44"/>
        </w:rPr>
      </w:pPr>
      <w:r w:rsidRPr="008269CC">
        <w:rPr>
          <w:rFonts w:ascii="ＭＳ Ｐゴシック" w:eastAsia="ＭＳ Ｐゴシック" w:hAnsi="ＭＳ Ｐゴシック"/>
          <w:b/>
          <w:color w:val="005DAA"/>
          <w:sz w:val="44"/>
          <w:szCs w:val="44"/>
        </w:rPr>
        <w:t>グローバル補助金</w:t>
      </w:r>
      <w:r w:rsidR="00E5517B" w:rsidRPr="008269CC">
        <w:rPr>
          <w:rFonts w:ascii="ＭＳ Ｐゴシック" w:eastAsia="ＭＳ Ｐゴシック" w:hAnsi="ＭＳ Ｐゴシック"/>
          <w:b/>
          <w:color w:val="005DAA"/>
          <w:sz w:val="44"/>
          <w:szCs w:val="44"/>
        </w:rPr>
        <w:br/>
      </w:r>
      <w:r w:rsidRPr="008269CC">
        <w:rPr>
          <w:rFonts w:ascii="ＭＳ Ｐゴシック" w:eastAsia="ＭＳ Ｐゴシック" w:hAnsi="ＭＳ Ｐゴシック"/>
          <w:b/>
          <w:color w:val="005DAA"/>
          <w:sz w:val="44"/>
          <w:szCs w:val="44"/>
        </w:rPr>
        <w:t>小口融資プロジェクトに関する補足書式</w:t>
      </w:r>
    </w:p>
    <w:p w14:paraId="7BCCB546" w14:textId="77777777" w:rsidR="002E0466" w:rsidRPr="003B45A9" w:rsidRDefault="002E0466" w:rsidP="003B45A9">
      <w:pPr>
        <w:pStyle w:val="BodyParagraph"/>
      </w:pPr>
    </w:p>
    <w:p w14:paraId="7753424D" w14:textId="77777777" w:rsidR="002E0466" w:rsidRPr="003B45A9" w:rsidRDefault="002E0466" w:rsidP="003B45A9">
      <w:pPr>
        <w:pStyle w:val="BodyParagraph"/>
        <w:numPr>
          <w:ilvl w:val="0"/>
          <w:numId w:val="14"/>
        </w:numPr>
      </w:pPr>
      <w:r w:rsidRPr="003B45A9">
        <w:t>小口融資プロジェクトの実施にあたり、</w:t>
      </w:r>
      <w:r w:rsidR="008269CC" w:rsidRPr="003B45A9">
        <w:t>ロ</w:t>
      </w:r>
      <w:bookmarkStart w:id="0" w:name="_GoBack"/>
      <w:bookmarkEnd w:id="0"/>
      <w:r w:rsidR="008269CC" w:rsidRPr="003B45A9">
        <w:t>ータリークラブと地区は、</w:t>
      </w:r>
      <w:r w:rsidR="001B12D9">
        <w:rPr>
          <w:rFonts w:hint="eastAsia"/>
        </w:rPr>
        <w:t>十分に確立され</w:t>
      </w:r>
      <w:r w:rsidRPr="003B45A9">
        <w:t>定評のある小口金融機関と協力</w:t>
      </w:r>
      <w:r w:rsidR="001B12D9">
        <w:rPr>
          <w:rFonts w:hint="eastAsia"/>
        </w:rPr>
        <w:t>します</w:t>
      </w:r>
      <w:r w:rsidRPr="003B45A9">
        <w:t>。</w:t>
      </w:r>
      <w:r w:rsidR="008269CC">
        <w:rPr>
          <w:rFonts w:hint="eastAsia"/>
        </w:rPr>
        <w:t>小口金融機関は、</w:t>
      </w:r>
      <w:r w:rsidR="001B12D9">
        <w:rPr>
          <w:rFonts w:hint="eastAsia"/>
        </w:rPr>
        <w:t>地元のロータリークラブまたは地区</w:t>
      </w:r>
      <w:r w:rsidR="009D2B51">
        <w:rPr>
          <w:rFonts w:hint="eastAsia"/>
        </w:rPr>
        <w:t>による</w:t>
      </w:r>
      <w:r w:rsidR="001B12D9">
        <w:rPr>
          <w:rFonts w:hint="eastAsia"/>
        </w:rPr>
        <w:t>監督と積極的な参加の下、当該プロジェクトがロータリーのプロジェクトであると明確にわかるようにし</w:t>
      </w:r>
      <w:r w:rsidR="008269CC">
        <w:rPr>
          <w:rFonts w:hint="eastAsia"/>
        </w:rPr>
        <w:t>、ロータリー補助金</w:t>
      </w:r>
      <w:r w:rsidR="009D2B51">
        <w:rPr>
          <w:rFonts w:hint="eastAsia"/>
        </w:rPr>
        <w:t>の会計を別個に記録</w:t>
      </w:r>
      <w:r w:rsidR="008269CC">
        <w:rPr>
          <w:rFonts w:hint="eastAsia"/>
        </w:rPr>
        <w:t>します。</w:t>
      </w:r>
    </w:p>
    <w:p w14:paraId="50237830" w14:textId="77777777" w:rsidR="002E0466" w:rsidRPr="003B45A9" w:rsidRDefault="002E0466" w:rsidP="003B45A9">
      <w:pPr>
        <w:pStyle w:val="BodyParagraph"/>
        <w:numPr>
          <w:ilvl w:val="0"/>
          <w:numId w:val="14"/>
        </w:numPr>
      </w:pPr>
      <w:r w:rsidRPr="003B45A9">
        <w:t>ロータリー財団の資金を使用した小口融資プロジェクト</w:t>
      </w:r>
      <w:r w:rsidR="009D2B51">
        <w:rPr>
          <w:rFonts w:hint="eastAsia"/>
        </w:rPr>
        <w:t>で</w:t>
      </w:r>
      <w:r w:rsidRPr="003B45A9">
        <w:t>は、研修や教育的活動を盛り込むなど、多次元</w:t>
      </w:r>
      <w:r w:rsidR="009D2B51">
        <w:rPr>
          <w:rFonts w:hint="eastAsia"/>
        </w:rPr>
        <w:t>的</w:t>
      </w:r>
      <w:r w:rsidRPr="003B45A9">
        <w:t>アプローチを取</w:t>
      </w:r>
      <w:r w:rsidR="009D2B51">
        <w:rPr>
          <w:rFonts w:hint="eastAsia"/>
        </w:rPr>
        <w:t>ります</w:t>
      </w:r>
      <w:r w:rsidRPr="003B45A9">
        <w:t>。</w:t>
      </w:r>
      <w:r w:rsidRPr="003B45A9">
        <w:t xml:space="preserve"> </w:t>
      </w:r>
    </w:p>
    <w:p w14:paraId="7BC698C9" w14:textId="77777777" w:rsidR="002E0466" w:rsidRPr="003B45A9" w:rsidRDefault="002E0466" w:rsidP="003B45A9">
      <w:pPr>
        <w:pStyle w:val="BodyParagraph"/>
        <w:numPr>
          <w:ilvl w:val="0"/>
          <w:numId w:val="14"/>
        </w:numPr>
      </w:pPr>
      <w:r w:rsidRPr="003B45A9">
        <w:t>ロータリー財団は、融資保証システムに対して資金を支払いません（例えば、補助金資金を、金融機関がほかから資金を借りるための担保として使用することはできません）。</w:t>
      </w:r>
      <w:r w:rsidRPr="003B45A9">
        <w:t xml:space="preserve"> </w:t>
      </w:r>
    </w:p>
    <w:p w14:paraId="0CE03E93" w14:textId="77777777" w:rsidR="002E0466" w:rsidRDefault="002E0466" w:rsidP="003B45A9">
      <w:pPr>
        <w:pStyle w:val="BodyParagraph"/>
        <w:numPr>
          <w:ilvl w:val="0"/>
          <w:numId w:val="14"/>
        </w:numPr>
      </w:pPr>
      <w:r w:rsidRPr="003B45A9">
        <w:t>予算に組まれた融資元金が全額融資され、返済され、さらに</w:t>
      </w:r>
      <w:r w:rsidRPr="003B45A9">
        <w:t>2</w:t>
      </w:r>
      <w:r w:rsidRPr="003B45A9">
        <w:t>回目の融資が行われた時点およびすべての</w:t>
      </w:r>
      <w:r w:rsidR="008269CC">
        <w:rPr>
          <w:rFonts w:hint="eastAsia"/>
        </w:rPr>
        <w:t>プロジェクト活動が終了した</w:t>
      </w:r>
      <w:r w:rsidRPr="003B45A9">
        <w:t>時点で、ロータリー財団は小口融資補助金が完了したものとみなします。</w:t>
      </w:r>
    </w:p>
    <w:p w14:paraId="11CD4215" w14:textId="77777777" w:rsidR="008269CC" w:rsidRPr="003B45A9" w:rsidRDefault="008269CC" w:rsidP="008269CC">
      <w:pPr>
        <w:pStyle w:val="BodyParagraph"/>
        <w:numPr>
          <w:ilvl w:val="0"/>
          <w:numId w:val="14"/>
        </w:numPr>
      </w:pPr>
      <w:r w:rsidRPr="003B45A9">
        <w:t>プロジェクト</w:t>
      </w:r>
      <w:r>
        <w:rPr>
          <w:rFonts w:hint="eastAsia"/>
        </w:rPr>
        <w:t>の</w:t>
      </w:r>
      <w:r w:rsidR="005C449F">
        <w:rPr>
          <w:rFonts w:hint="eastAsia"/>
        </w:rPr>
        <w:t>完了</w:t>
      </w:r>
      <w:r>
        <w:rPr>
          <w:rFonts w:hint="eastAsia"/>
        </w:rPr>
        <w:t>後</w:t>
      </w:r>
      <w:r w:rsidRPr="003B45A9">
        <w:t>、小口融資の元金</w:t>
      </w:r>
      <w:r>
        <w:rPr>
          <w:rFonts w:hint="eastAsia"/>
        </w:rPr>
        <w:t>は継続した融資を目的に小口金融機関に残されます。プロジェクト終了後に、ロータリー財団へ報告を行う必要はありません</w:t>
      </w:r>
      <w:r w:rsidRPr="003B45A9">
        <w:t>。</w:t>
      </w:r>
    </w:p>
    <w:p w14:paraId="0A6CC758" w14:textId="77777777" w:rsidR="008269CC" w:rsidRPr="003B45A9" w:rsidRDefault="008269CC" w:rsidP="003B45A9">
      <w:pPr>
        <w:pStyle w:val="BodyParagraph"/>
        <w:numPr>
          <w:ilvl w:val="0"/>
          <w:numId w:val="14"/>
        </w:numPr>
      </w:pPr>
      <w:r>
        <w:rPr>
          <w:rFonts w:hint="eastAsia"/>
        </w:rPr>
        <w:t>補助金が途中で終了した場合、資金管理に問題がある場合、そのほか深刻な事態が懸念される場合、ロータリー財団は補助金資金の返還を求める権利を有します。</w:t>
      </w:r>
    </w:p>
    <w:p w14:paraId="0A2838CA" w14:textId="77777777" w:rsidR="002E0466" w:rsidRPr="003B45A9" w:rsidRDefault="002E0466" w:rsidP="002E0466">
      <w:pPr>
        <w:rPr>
          <w:rFonts w:ascii="Times New Roman" w:eastAsia="ＭＳ Ｐ明朝" w:hAnsi="Times New Roman"/>
          <w:sz w:val="22"/>
          <w:szCs w:val="22"/>
          <w:lang w:eastAsia="ja-JP"/>
        </w:rPr>
      </w:pPr>
    </w:p>
    <w:p w14:paraId="44174B3D" w14:textId="77777777" w:rsidR="002E0466" w:rsidRPr="00F749F2" w:rsidRDefault="002E0466" w:rsidP="002E0466">
      <w:pPr>
        <w:pStyle w:val="3"/>
        <w:rPr>
          <w:rFonts w:ascii="ＭＳ Ｐゴシック" w:eastAsia="ＭＳ Ｐゴシック" w:hAnsi="ＭＳ Ｐゴシック"/>
          <w:sz w:val="28"/>
          <w:lang w:eastAsia="ja-JP"/>
        </w:rPr>
      </w:pPr>
      <w:r w:rsidRPr="00F749F2">
        <w:rPr>
          <w:rFonts w:ascii="ＭＳ Ｐゴシック" w:eastAsia="ＭＳ Ｐゴシック" w:hAnsi="ＭＳ Ｐゴシック"/>
          <w:sz w:val="28"/>
          <w:lang w:eastAsia="ja-JP"/>
        </w:rPr>
        <w:t>ロータリー提唱者</w:t>
      </w:r>
    </w:p>
    <w:tbl>
      <w:tblPr>
        <w:tblW w:w="9558" w:type="dxa"/>
        <w:tblLayout w:type="fixed"/>
        <w:tblLook w:val="0000" w:firstRow="0" w:lastRow="0" w:firstColumn="0" w:lastColumn="0" w:noHBand="0" w:noVBand="0"/>
      </w:tblPr>
      <w:tblGrid>
        <w:gridCol w:w="1458"/>
        <w:gridCol w:w="270"/>
        <w:gridCol w:w="2610"/>
        <w:gridCol w:w="2070"/>
        <w:gridCol w:w="180"/>
        <w:gridCol w:w="2970"/>
      </w:tblGrid>
      <w:tr w:rsidR="002E0466" w:rsidRPr="003B45A9" w14:paraId="21E5C6B2" w14:textId="77777777" w:rsidTr="00643FF6">
        <w:trPr>
          <w:trHeight w:val="333"/>
        </w:trPr>
        <w:tc>
          <w:tcPr>
            <w:tcW w:w="1458" w:type="dxa"/>
            <w:vAlign w:val="bottom"/>
          </w:tcPr>
          <w:p w14:paraId="4CAE434B" w14:textId="77777777" w:rsidR="002E0466" w:rsidRPr="003B45A9" w:rsidRDefault="002E0466" w:rsidP="003B45A9">
            <w:pPr>
              <w:pStyle w:val="BodyParagraph"/>
            </w:pPr>
            <w:r w:rsidRPr="003B45A9">
              <w:t>補助金番号</w:t>
            </w:r>
          </w:p>
        </w:tc>
        <w:tc>
          <w:tcPr>
            <w:tcW w:w="2880" w:type="dxa"/>
            <w:gridSpan w:val="2"/>
            <w:tcBorders>
              <w:bottom w:val="single" w:sz="4" w:space="0" w:color="auto"/>
            </w:tcBorders>
            <w:vAlign w:val="bottom"/>
          </w:tcPr>
          <w:p w14:paraId="54586FCF" w14:textId="77777777" w:rsidR="002E0466" w:rsidRPr="003B45A9" w:rsidRDefault="002E0466" w:rsidP="003B45A9">
            <w:pPr>
              <w:pStyle w:val="BodyParagraph"/>
            </w:pPr>
          </w:p>
        </w:tc>
        <w:tc>
          <w:tcPr>
            <w:tcW w:w="2250" w:type="dxa"/>
            <w:gridSpan w:val="2"/>
            <w:vAlign w:val="bottom"/>
          </w:tcPr>
          <w:p w14:paraId="5FC630B0" w14:textId="77777777" w:rsidR="002E0466" w:rsidRPr="003B45A9" w:rsidRDefault="002E0466" w:rsidP="003B45A9">
            <w:pPr>
              <w:pStyle w:val="BodyParagraph"/>
            </w:pPr>
            <w:r w:rsidRPr="003B45A9">
              <w:t>プロジェクトの実施国</w:t>
            </w:r>
          </w:p>
        </w:tc>
        <w:tc>
          <w:tcPr>
            <w:tcW w:w="2970" w:type="dxa"/>
            <w:tcBorders>
              <w:bottom w:val="single" w:sz="4" w:space="0" w:color="auto"/>
            </w:tcBorders>
            <w:vAlign w:val="bottom"/>
          </w:tcPr>
          <w:p w14:paraId="5146BDA2" w14:textId="77777777" w:rsidR="002E0466" w:rsidRPr="003B45A9" w:rsidRDefault="002E0466" w:rsidP="003B45A9">
            <w:pPr>
              <w:pStyle w:val="BodyParagraph"/>
            </w:pPr>
          </w:p>
        </w:tc>
      </w:tr>
      <w:tr w:rsidR="002E0466" w:rsidRPr="003B45A9" w14:paraId="3689359C" w14:textId="77777777" w:rsidTr="00E72035">
        <w:trPr>
          <w:trHeight w:val="333"/>
        </w:trPr>
        <w:tc>
          <w:tcPr>
            <w:tcW w:w="1728" w:type="dxa"/>
            <w:gridSpan w:val="2"/>
            <w:vAlign w:val="bottom"/>
          </w:tcPr>
          <w:p w14:paraId="07046226" w14:textId="77777777" w:rsidR="002E0466" w:rsidRPr="003B45A9" w:rsidRDefault="002E0466" w:rsidP="003B45A9">
            <w:pPr>
              <w:pStyle w:val="BodyParagraph"/>
            </w:pPr>
            <w:r w:rsidRPr="003B45A9">
              <w:t>実施国側地区</w:t>
            </w:r>
          </w:p>
        </w:tc>
        <w:tc>
          <w:tcPr>
            <w:tcW w:w="2610" w:type="dxa"/>
            <w:tcBorders>
              <w:bottom w:val="single" w:sz="4" w:space="0" w:color="auto"/>
            </w:tcBorders>
            <w:vAlign w:val="bottom"/>
          </w:tcPr>
          <w:p w14:paraId="4E360A38" w14:textId="77777777" w:rsidR="002E0466" w:rsidRPr="003B45A9" w:rsidRDefault="002E0466" w:rsidP="003B45A9">
            <w:pPr>
              <w:pStyle w:val="BodyParagraph"/>
            </w:pPr>
          </w:p>
        </w:tc>
        <w:tc>
          <w:tcPr>
            <w:tcW w:w="2070" w:type="dxa"/>
            <w:vAlign w:val="bottom"/>
          </w:tcPr>
          <w:p w14:paraId="0A32EBF3" w14:textId="77777777" w:rsidR="002E0466" w:rsidRPr="003B45A9" w:rsidRDefault="002E0466" w:rsidP="003B45A9">
            <w:pPr>
              <w:pStyle w:val="BodyParagraph"/>
            </w:pPr>
            <w:r w:rsidRPr="003B45A9">
              <w:t>実施国側クラブ</w:t>
            </w:r>
          </w:p>
        </w:tc>
        <w:tc>
          <w:tcPr>
            <w:tcW w:w="3150" w:type="dxa"/>
            <w:gridSpan w:val="2"/>
            <w:tcBorders>
              <w:bottom w:val="single" w:sz="4" w:space="0" w:color="auto"/>
            </w:tcBorders>
            <w:vAlign w:val="bottom"/>
          </w:tcPr>
          <w:p w14:paraId="5E928871" w14:textId="77777777" w:rsidR="002E0466" w:rsidRPr="003B45A9" w:rsidRDefault="002E0466" w:rsidP="003B45A9">
            <w:pPr>
              <w:pStyle w:val="BodyParagraph"/>
            </w:pPr>
          </w:p>
        </w:tc>
      </w:tr>
      <w:tr w:rsidR="002E0466" w:rsidRPr="003B45A9" w14:paraId="0A683632" w14:textId="77777777" w:rsidTr="00E72035">
        <w:trPr>
          <w:trHeight w:val="333"/>
        </w:trPr>
        <w:tc>
          <w:tcPr>
            <w:tcW w:w="1728" w:type="dxa"/>
            <w:gridSpan w:val="2"/>
            <w:vAlign w:val="bottom"/>
          </w:tcPr>
          <w:p w14:paraId="48DA845A" w14:textId="77777777" w:rsidR="002E0466" w:rsidRPr="003B45A9" w:rsidRDefault="002E0466" w:rsidP="003B45A9">
            <w:pPr>
              <w:pStyle w:val="BodyParagraph"/>
            </w:pPr>
            <w:r w:rsidRPr="003B45A9">
              <w:t>援助国側地区</w:t>
            </w:r>
          </w:p>
        </w:tc>
        <w:tc>
          <w:tcPr>
            <w:tcW w:w="2610" w:type="dxa"/>
            <w:tcBorders>
              <w:bottom w:val="single" w:sz="4" w:space="0" w:color="auto"/>
            </w:tcBorders>
            <w:vAlign w:val="bottom"/>
          </w:tcPr>
          <w:p w14:paraId="02145301" w14:textId="77777777" w:rsidR="002E0466" w:rsidRPr="003B45A9" w:rsidRDefault="002E0466" w:rsidP="003B45A9">
            <w:pPr>
              <w:pStyle w:val="BodyParagraph"/>
            </w:pPr>
          </w:p>
        </w:tc>
        <w:tc>
          <w:tcPr>
            <w:tcW w:w="2070" w:type="dxa"/>
            <w:vAlign w:val="bottom"/>
          </w:tcPr>
          <w:p w14:paraId="60C10CD3" w14:textId="77777777" w:rsidR="002E0466" w:rsidRPr="003B45A9" w:rsidRDefault="002E0466" w:rsidP="003B45A9">
            <w:pPr>
              <w:pStyle w:val="BodyParagraph"/>
            </w:pPr>
            <w:r w:rsidRPr="003B45A9">
              <w:t>援助国側クラブ</w:t>
            </w:r>
          </w:p>
        </w:tc>
        <w:tc>
          <w:tcPr>
            <w:tcW w:w="3150" w:type="dxa"/>
            <w:gridSpan w:val="2"/>
            <w:tcBorders>
              <w:bottom w:val="single" w:sz="4" w:space="0" w:color="auto"/>
            </w:tcBorders>
            <w:vAlign w:val="bottom"/>
          </w:tcPr>
          <w:p w14:paraId="6915F516" w14:textId="77777777" w:rsidR="002E0466" w:rsidRPr="003B45A9" w:rsidRDefault="002E0466" w:rsidP="003B45A9">
            <w:pPr>
              <w:pStyle w:val="BodyParagraph"/>
            </w:pPr>
          </w:p>
        </w:tc>
      </w:tr>
    </w:tbl>
    <w:p w14:paraId="5AF3D08A" w14:textId="77777777" w:rsidR="002E0466" w:rsidRPr="003B45A9" w:rsidRDefault="002E0466" w:rsidP="003B45A9">
      <w:pPr>
        <w:pStyle w:val="BodyParagraph"/>
      </w:pPr>
    </w:p>
    <w:p w14:paraId="569416B2" w14:textId="77777777" w:rsidR="00C42975" w:rsidRDefault="00C42975">
      <w:pPr>
        <w:rPr>
          <w:rFonts w:ascii="ＭＳ Ｐゴシック" w:eastAsia="ＭＳ Ｐゴシック" w:hAnsi="ＭＳ Ｐゴシック"/>
          <w:b/>
          <w:smallCaps/>
          <w:sz w:val="28"/>
          <w:szCs w:val="28"/>
          <w:u w:val="single"/>
          <w:lang w:eastAsia="ja-JP"/>
        </w:rPr>
      </w:pPr>
      <w:r>
        <w:rPr>
          <w:rFonts w:ascii="ＭＳ Ｐゴシック" w:eastAsia="ＭＳ Ｐゴシック" w:hAnsi="ＭＳ Ｐゴシック"/>
          <w:sz w:val="28"/>
          <w:lang w:eastAsia="ja-JP"/>
        </w:rPr>
        <w:br w:type="page"/>
      </w:r>
    </w:p>
    <w:p w14:paraId="0A379F55" w14:textId="77777777" w:rsidR="0084034A" w:rsidRPr="00F749F2" w:rsidRDefault="0084034A" w:rsidP="0084034A">
      <w:pPr>
        <w:pStyle w:val="3"/>
        <w:rPr>
          <w:rFonts w:ascii="ＭＳ Ｐゴシック" w:eastAsia="ＭＳ Ｐゴシック" w:hAnsi="ＭＳ Ｐゴシック"/>
          <w:sz w:val="28"/>
          <w:lang w:eastAsia="ja-JP"/>
        </w:rPr>
      </w:pPr>
      <w:r w:rsidRPr="00F749F2">
        <w:rPr>
          <w:rFonts w:ascii="ＭＳ Ｐゴシック" w:eastAsia="ＭＳ Ｐゴシック" w:hAnsi="ＭＳ Ｐゴシック"/>
          <w:sz w:val="28"/>
          <w:lang w:eastAsia="ja-JP"/>
        </w:rPr>
        <w:lastRenderedPageBreak/>
        <w:t>小口金融機関</w:t>
      </w:r>
    </w:p>
    <w:p w14:paraId="12E82C3D" w14:textId="77777777" w:rsidR="002E0466" w:rsidRPr="003B45A9" w:rsidRDefault="0084034A" w:rsidP="003B45A9">
      <w:pPr>
        <w:pStyle w:val="BodyParagraph"/>
      </w:pPr>
      <w:r w:rsidRPr="003B45A9">
        <w:t>小口融資プロジェクトの管理運営にあたる小口金融機関について記入してください。</w:t>
      </w:r>
    </w:p>
    <w:p w14:paraId="6FF5E804" w14:textId="77777777" w:rsidR="00460311" w:rsidRDefault="00460311" w:rsidP="00460311">
      <w:pPr>
        <w:rPr>
          <w:lang w:eastAsia="ja-JP"/>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630"/>
        <w:gridCol w:w="8838"/>
      </w:tblGrid>
      <w:tr w:rsidR="00643FF6" w14:paraId="27C5ACAE" w14:textId="77777777" w:rsidTr="00643FF6">
        <w:tc>
          <w:tcPr>
            <w:tcW w:w="828" w:type="dxa"/>
          </w:tcPr>
          <w:p w14:paraId="47D2C2B6" w14:textId="77777777" w:rsidR="00643FF6" w:rsidRDefault="00643FF6" w:rsidP="00460311">
            <w:pPr>
              <w:rPr>
                <w:lang w:eastAsia="ja-JP"/>
              </w:rPr>
            </w:pPr>
            <w:r w:rsidRPr="00460311">
              <w:rPr>
                <w:rFonts w:ascii="Times New Roman" w:eastAsia="ＭＳ Ｐ明朝" w:hAnsi="Times New Roman"/>
                <w:szCs w:val="20"/>
                <w:lang w:eastAsia="ja-JP"/>
              </w:rPr>
              <w:t>名称</w:t>
            </w:r>
          </w:p>
        </w:tc>
        <w:tc>
          <w:tcPr>
            <w:tcW w:w="9468" w:type="dxa"/>
            <w:gridSpan w:val="2"/>
            <w:tcBorders>
              <w:bottom w:val="single" w:sz="4" w:space="0" w:color="auto"/>
            </w:tcBorders>
          </w:tcPr>
          <w:p w14:paraId="7B849143" w14:textId="77777777" w:rsidR="00643FF6" w:rsidRDefault="00643FF6" w:rsidP="00460311">
            <w:pPr>
              <w:rPr>
                <w:lang w:eastAsia="ja-JP"/>
              </w:rPr>
            </w:pPr>
          </w:p>
        </w:tc>
      </w:tr>
      <w:tr w:rsidR="00643FF6" w14:paraId="5E52CFB2" w14:textId="77777777" w:rsidTr="00643FF6">
        <w:tc>
          <w:tcPr>
            <w:tcW w:w="1458" w:type="dxa"/>
            <w:gridSpan w:val="2"/>
          </w:tcPr>
          <w:p w14:paraId="657E5411" w14:textId="77777777" w:rsidR="00643FF6" w:rsidRDefault="00643FF6" w:rsidP="00460311">
            <w:pPr>
              <w:rPr>
                <w:lang w:eastAsia="ja-JP"/>
              </w:rPr>
            </w:pPr>
            <w:r w:rsidRPr="00460311">
              <w:rPr>
                <w:rFonts w:ascii="Times New Roman" w:eastAsia="ＭＳ Ｐ明朝" w:hAnsi="Times New Roman"/>
                <w:szCs w:val="20"/>
                <w:lang w:eastAsia="ja-JP"/>
              </w:rPr>
              <w:t>ウェブサイト</w:t>
            </w:r>
          </w:p>
        </w:tc>
        <w:tc>
          <w:tcPr>
            <w:tcW w:w="8838" w:type="dxa"/>
            <w:tcBorders>
              <w:top w:val="single" w:sz="4" w:space="0" w:color="auto"/>
              <w:bottom w:val="single" w:sz="4" w:space="0" w:color="auto"/>
            </w:tcBorders>
          </w:tcPr>
          <w:p w14:paraId="3A6C0D9B" w14:textId="77777777" w:rsidR="00643FF6" w:rsidRDefault="00643FF6" w:rsidP="00460311">
            <w:pPr>
              <w:rPr>
                <w:lang w:eastAsia="ja-JP"/>
              </w:rPr>
            </w:pPr>
          </w:p>
        </w:tc>
      </w:tr>
    </w:tbl>
    <w:p w14:paraId="29F6B815" w14:textId="77777777" w:rsidR="0084034A" w:rsidRDefault="00E5517B" w:rsidP="003B45A9">
      <w:pPr>
        <w:pStyle w:val="BodyParagraph"/>
      </w:pPr>
      <w:r w:rsidRPr="003B45A9">
        <w:rPr>
          <w:rFonts w:hint="eastAsia"/>
        </w:rPr>
        <w:t>この小口金融機関が十分な経験を</w:t>
      </w:r>
      <w:r w:rsidR="009D2B51">
        <w:rPr>
          <w:rFonts w:hint="eastAsia"/>
        </w:rPr>
        <w:t>有し</w:t>
      </w:r>
      <w:r w:rsidRPr="003B45A9">
        <w:rPr>
          <w:rFonts w:hint="eastAsia"/>
        </w:rPr>
        <w:t>、定評ある組織であることを証明する情報・書類を提出してください（監査済み財務表、年次報告書、標準的な報告書の例などをこの書式に添付）。</w:t>
      </w:r>
    </w:p>
    <w:p w14:paraId="7900BDFD" w14:textId="77777777" w:rsidR="00643FF6" w:rsidRDefault="00643FF6" w:rsidP="00643FF6">
      <w:pPr>
        <w:pStyle w:val="BodyParagraph"/>
        <w:pBdr>
          <w:top w:val="single" w:sz="4" w:space="1" w:color="auto"/>
          <w:left w:val="single" w:sz="4" w:space="4" w:color="auto"/>
          <w:bottom w:val="single" w:sz="4" w:space="1" w:color="auto"/>
          <w:right w:val="single" w:sz="4" w:space="4" w:color="auto"/>
        </w:pBdr>
      </w:pPr>
    </w:p>
    <w:p w14:paraId="2C85943D" w14:textId="77777777" w:rsidR="00643FF6" w:rsidRPr="00643FF6" w:rsidRDefault="00643FF6" w:rsidP="00643FF6">
      <w:pPr>
        <w:pStyle w:val="BodyParagraph"/>
        <w:pBdr>
          <w:top w:val="single" w:sz="4" w:space="1" w:color="auto"/>
          <w:left w:val="single" w:sz="4" w:space="4" w:color="auto"/>
          <w:bottom w:val="single" w:sz="4" w:space="1" w:color="auto"/>
          <w:right w:val="single" w:sz="4" w:space="4" w:color="auto"/>
        </w:pBdr>
      </w:pPr>
    </w:p>
    <w:p w14:paraId="1B94AF6B" w14:textId="77777777" w:rsidR="00E5517B" w:rsidRDefault="003B45A9" w:rsidP="003B45A9">
      <w:pPr>
        <w:pStyle w:val="BodyParagraph"/>
      </w:pPr>
      <w:r w:rsidRPr="003B45A9">
        <w:rPr>
          <w:rFonts w:hint="eastAsia"/>
        </w:rPr>
        <w:t>この</w:t>
      </w:r>
      <w:r w:rsidR="006471E4" w:rsidRPr="003B45A9">
        <w:rPr>
          <w:rFonts w:hint="eastAsia"/>
        </w:rPr>
        <w:t>小口金融機関の現在の想定最大損失額はいくらですか（</w:t>
      </w:r>
      <w:r w:rsidRPr="003B45A9">
        <w:rPr>
          <w:rFonts w:hint="eastAsia"/>
        </w:rPr>
        <w:t>30</w:t>
      </w:r>
      <w:r w:rsidR="006471E4" w:rsidRPr="003B45A9">
        <w:rPr>
          <w:rFonts w:hint="eastAsia"/>
        </w:rPr>
        <w:t>日以上延滞の貸付金÷貸付総額）</w:t>
      </w:r>
      <w:r w:rsidR="00460311" w:rsidRPr="003B45A9">
        <w:rPr>
          <w:rFonts w:hint="eastAsia"/>
        </w:rPr>
        <w:t>。</w:t>
      </w:r>
    </w:p>
    <w:p w14:paraId="321A6BBF" w14:textId="77777777" w:rsidR="00643FF6" w:rsidRDefault="00643FF6" w:rsidP="00643FF6">
      <w:pPr>
        <w:pStyle w:val="BodyParagraph"/>
        <w:pBdr>
          <w:top w:val="single" w:sz="4" w:space="1" w:color="auto"/>
          <w:left w:val="single" w:sz="4" w:space="4" w:color="auto"/>
          <w:bottom w:val="single" w:sz="4" w:space="1" w:color="auto"/>
          <w:right w:val="single" w:sz="4" w:space="4" w:color="auto"/>
        </w:pBdr>
      </w:pPr>
    </w:p>
    <w:p w14:paraId="3AA449FD" w14:textId="77777777" w:rsidR="00643FF6" w:rsidRPr="003B45A9" w:rsidRDefault="00643FF6" w:rsidP="00643FF6">
      <w:pPr>
        <w:pStyle w:val="BodyParagraph"/>
        <w:pBdr>
          <w:top w:val="single" w:sz="4" w:space="1" w:color="auto"/>
          <w:left w:val="single" w:sz="4" w:space="4" w:color="auto"/>
          <w:bottom w:val="single" w:sz="4" w:space="1" w:color="auto"/>
          <w:right w:val="single" w:sz="4" w:space="4" w:color="auto"/>
        </w:pBdr>
      </w:pPr>
    </w:p>
    <w:p w14:paraId="4BB75350" w14:textId="77777777" w:rsidR="003B45A9" w:rsidRPr="003B45A9" w:rsidRDefault="006471E4" w:rsidP="003B45A9">
      <w:pPr>
        <w:pStyle w:val="BodyParagraph"/>
      </w:pPr>
      <w:r w:rsidRPr="003B45A9">
        <w:rPr>
          <w:rFonts w:hint="eastAsia"/>
        </w:rPr>
        <w:t>この小口金融機関の過去</w:t>
      </w:r>
      <w:r w:rsidRPr="003B45A9">
        <w:t>3</w:t>
      </w:r>
      <w:r w:rsidRPr="003B45A9">
        <w:rPr>
          <w:rFonts w:hint="eastAsia"/>
        </w:rPr>
        <w:t>年間の回収率はどのくらいですか（回収された貸付金額÷貸付総額）</w:t>
      </w:r>
      <w:r w:rsidR="00460311" w:rsidRPr="003B45A9">
        <w:t>。</w:t>
      </w:r>
    </w:p>
    <w:p w14:paraId="53040D30" w14:textId="77777777" w:rsidR="00643FF6" w:rsidRDefault="00643FF6" w:rsidP="00643FF6">
      <w:pPr>
        <w:pStyle w:val="BodyParagraph"/>
        <w:pBdr>
          <w:top w:val="single" w:sz="4" w:space="1" w:color="auto"/>
          <w:left w:val="single" w:sz="4" w:space="4" w:color="auto"/>
          <w:bottom w:val="single" w:sz="4" w:space="1" w:color="auto"/>
          <w:right w:val="single" w:sz="4" w:space="4" w:color="auto"/>
        </w:pBdr>
      </w:pPr>
    </w:p>
    <w:p w14:paraId="5D7ABE35" w14:textId="77777777" w:rsidR="00643FF6" w:rsidRDefault="00643FF6" w:rsidP="00643FF6">
      <w:pPr>
        <w:pStyle w:val="BodyParagraph"/>
        <w:pBdr>
          <w:top w:val="single" w:sz="4" w:space="1" w:color="auto"/>
          <w:left w:val="single" w:sz="4" w:space="4" w:color="auto"/>
          <w:bottom w:val="single" w:sz="4" w:space="1" w:color="auto"/>
          <w:right w:val="single" w:sz="4" w:space="4" w:color="auto"/>
        </w:pBdr>
      </w:pPr>
    </w:p>
    <w:p w14:paraId="48DFD3F1" w14:textId="77777777" w:rsidR="0084034A" w:rsidRPr="003B45A9" w:rsidRDefault="003B45A9" w:rsidP="003B45A9">
      <w:pPr>
        <w:pStyle w:val="BodyParagraph"/>
      </w:pPr>
      <w:r w:rsidRPr="003B45A9">
        <w:rPr>
          <w:rFonts w:hint="eastAsia"/>
        </w:rPr>
        <w:t>プロジェクト協力団体と交わした署名済みの覚書（</w:t>
      </w:r>
      <w:r w:rsidRPr="003B45A9">
        <w:rPr>
          <w:rFonts w:hint="eastAsia"/>
        </w:rPr>
        <w:t>MOU</w:t>
      </w:r>
      <w:r w:rsidRPr="003B45A9">
        <w:rPr>
          <w:rFonts w:hint="eastAsia"/>
        </w:rPr>
        <w:t>）をこの書式に添付しましたか。　はい</w:t>
      </w:r>
      <w:r w:rsidRPr="003B45A9">
        <w:rPr>
          <w:rFonts w:hint="eastAsia"/>
        </w:rPr>
        <w:t xml:space="preserve"> </w:t>
      </w:r>
      <w:sdt>
        <w:sdtPr>
          <w:id w:val="-1429348844"/>
          <w14:checkbox>
            <w14:checked w14:val="0"/>
            <w14:checkedState w14:val="2612" w14:font="ＭＳ ゴシック"/>
            <w14:uncheckedState w14:val="2610" w14:font="ＭＳ ゴシック"/>
          </w14:checkbox>
        </w:sdtPr>
        <w:sdtEndPr/>
        <w:sdtContent>
          <w:r w:rsidRPr="003B45A9">
            <w:rPr>
              <w:rFonts w:ascii="ＭＳ ゴシック" w:eastAsia="ＭＳ ゴシック" w:hAnsi="ＭＳ ゴシック" w:hint="eastAsia"/>
            </w:rPr>
            <w:t>☐</w:t>
          </w:r>
        </w:sdtContent>
      </w:sdt>
      <w:r w:rsidRPr="003B45A9">
        <w:t xml:space="preserve">  </w:t>
      </w:r>
      <w:r w:rsidRPr="003B45A9">
        <w:rPr>
          <w:rFonts w:hint="eastAsia"/>
        </w:rPr>
        <w:t>いいえ</w:t>
      </w:r>
      <w:r w:rsidRPr="003B45A9">
        <w:t xml:space="preserve"> </w:t>
      </w:r>
      <w:sdt>
        <w:sdtPr>
          <w:id w:val="1930852493"/>
          <w14:checkbox>
            <w14:checked w14:val="0"/>
            <w14:checkedState w14:val="2612" w14:font="ＭＳ ゴシック"/>
            <w14:uncheckedState w14:val="2610" w14:font="ＭＳ ゴシック"/>
          </w14:checkbox>
        </w:sdtPr>
        <w:sdtEndPr/>
        <w:sdtContent>
          <w:r w:rsidRPr="003B45A9">
            <w:rPr>
              <w:rFonts w:ascii="ＭＳ ゴシック" w:eastAsia="ＭＳ ゴシック" w:hAnsi="ＭＳ ゴシック" w:hint="eastAsia"/>
            </w:rPr>
            <w:t>☐</w:t>
          </w:r>
        </w:sdtContent>
      </w:sdt>
    </w:p>
    <w:p w14:paraId="4DD2927A" w14:textId="77777777" w:rsidR="0084034A" w:rsidRPr="003B45A9" w:rsidRDefault="0084034A" w:rsidP="003B45A9">
      <w:pPr>
        <w:pStyle w:val="BodyParagraph"/>
      </w:pPr>
    </w:p>
    <w:p w14:paraId="224A2891" w14:textId="77777777" w:rsidR="006471E4" w:rsidRPr="008269CC" w:rsidRDefault="006471E4" w:rsidP="003B45A9">
      <w:pPr>
        <w:pStyle w:val="BodyParagraph"/>
        <w:rPr>
          <w:rFonts w:ascii="ＭＳ Ｐゴシック" w:eastAsia="ＭＳ Ｐゴシック" w:hAnsi="ＭＳ Ｐゴシック"/>
          <w:b/>
          <w:sz w:val="28"/>
          <w:szCs w:val="28"/>
          <w:u w:val="single"/>
        </w:rPr>
      </w:pPr>
      <w:r w:rsidRPr="008269CC">
        <w:rPr>
          <w:rFonts w:ascii="ＭＳ Ｐゴシック" w:eastAsia="ＭＳ Ｐゴシック" w:hAnsi="ＭＳ Ｐゴシック"/>
          <w:b/>
          <w:sz w:val="28"/>
          <w:szCs w:val="28"/>
          <w:u w:val="single"/>
        </w:rPr>
        <w:t>プロジェクトのモデルについて</w:t>
      </w:r>
    </w:p>
    <w:p w14:paraId="1202F8C7" w14:textId="77777777" w:rsidR="006471E4" w:rsidRPr="00E5517B" w:rsidRDefault="00190709" w:rsidP="003B45A9">
      <w:pPr>
        <w:pStyle w:val="BodyParagraph"/>
      </w:pPr>
      <w:r>
        <w:rPr>
          <w:rFonts w:hint="eastAsia"/>
        </w:rPr>
        <w:t>この</w:t>
      </w:r>
      <w:r w:rsidR="006471E4" w:rsidRPr="00E5517B">
        <w:t>プロジェクトで</w:t>
      </w:r>
      <w:r w:rsidR="00623490">
        <w:rPr>
          <w:rFonts w:hint="eastAsia"/>
        </w:rPr>
        <w:t>用いる</w:t>
      </w:r>
      <w:r w:rsidR="006471E4" w:rsidRPr="00E5517B">
        <w:t>小口融資モデル（信用グループ、相互保証、個人での借入など）について説明してください。</w:t>
      </w:r>
    </w:p>
    <w:p w14:paraId="170EA351" w14:textId="77777777" w:rsidR="006471E4" w:rsidRPr="00E5517B" w:rsidRDefault="006471E4" w:rsidP="00643FF6">
      <w:pPr>
        <w:pStyle w:val="BodyParagraph"/>
        <w:pBdr>
          <w:top w:val="single" w:sz="4" w:space="1" w:color="auto"/>
          <w:left w:val="single" w:sz="4" w:space="4" w:color="auto"/>
          <w:bottom w:val="single" w:sz="4" w:space="1" w:color="auto"/>
          <w:right w:val="single" w:sz="4" w:space="4" w:color="auto"/>
        </w:pBdr>
      </w:pPr>
    </w:p>
    <w:p w14:paraId="279C16AC" w14:textId="77777777" w:rsidR="006471E4" w:rsidRPr="00E5517B" w:rsidRDefault="006471E4" w:rsidP="00643FF6">
      <w:pPr>
        <w:pStyle w:val="BodyParagraph"/>
        <w:pBdr>
          <w:top w:val="single" w:sz="4" w:space="1" w:color="auto"/>
          <w:left w:val="single" w:sz="4" w:space="4" w:color="auto"/>
          <w:bottom w:val="single" w:sz="4" w:space="1" w:color="auto"/>
          <w:right w:val="single" w:sz="4" w:space="4" w:color="auto"/>
        </w:pBdr>
      </w:pPr>
    </w:p>
    <w:p w14:paraId="2A1E7976" w14:textId="77777777" w:rsidR="006471E4" w:rsidRPr="00E5517B" w:rsidRDefault="006471E4" w:rsidP="00643FF6">
      <w:pPr>
        <w:pStyle w:val="BodyParagraph"/>
        <w:pBdr>
          <w:top w:val="single" w:sz="4" w:space="1" w:color="auto"/>
          <w:left w:val="single" w:sz="4" w:space="4" w:color="auto"/>
          <w:bottom w:val="single" w:sz="4" w:space="1" w:color="auto"/>
          <w:right w:val="single" w:sz="4" w:space="4" w:color="auto"/>
        </w:pBdr>
      </w:pPr>
    </w:p>
    <w:p w14:paraId="6E266773" w14:textId="77777777" w:rsidR="006471E4" w:rsidRPr="00E5517B" w:rsidRDefault="006471E4" w:rsidP="003B45A9">
      <w:pPr>
        <w:pStyle w:val="BodyParagraph"/>
      </w:pPr>
      <w:r w:rsidRPr="00E5517B">
        <w:t>どのような研修を提供</w:t>
      </w:r>
      <w:r w:rsidR="00190709">
        <w:rPr>
          <w:rFonts w:hint="eastAsia"/>
        </w:rPr>
        <w:t>しますか</w:t>
      </w:r>
      <w:r w:rsidRPr="00E5517B">
        <w:t>。</w:t>
      </w:r>
      <w:r w:rsidR="00190709">
        <w:rPr>
          <w:rFonts w:hint="eastAsia"/>
        </w:rPr>
        <w:t>研修のトピック、目的、研修方法・演習、期間</w:t>
      </w:r>
      <w:r w:rsidR="00A80549">
        <w:rPr>
          <w:rFonts w:hint="eastAsia"/>
        </w:rPr>
        <w:t>・</w:t>
      </w:r>
      <w:r w:rsidR="00190709">
        <w:rPr>
          <w:rFonts w:hint="eastAsia"/>
        </w:rPr>
        <w:t>頻度、研修者について説明し、またこ</w:t>
      </w:r>
      <w:r w:rsidR="009D2B51">
        <w:rPr>
          <w:rFonts w:hint="eastAsia"/>
        </w:rPr>
        <w:t>れら</w:t>
      </w:r>
      <w:r w:rsidR="00190709">
        <w:rPr>
          <w:rFonts w:hint="eastAsia"/>
        </w:rPr>
        <w:t>の研修は今回新たに実施するものか、または継続して行われてきたものかを明記してください。</w:t>
      </w:r>
    </w:p>
    <w:p w14:paraId="525BA0D6" w14:textId="77777777" w:rsidR="006471E4" w:rsidRPr="00E5517B" w:rsidRDefault="006471E4" w:rsidP="00643FF6">
      <w:pPr>
        <w:pStyle w:val="BodyParagraph"/>
        <w:pBdr>
          <w:top w:val="single" w:sz="4" w:space="1" w:color="auto"/>
          <w:left w:val="single" w:sz="4" w:space="4" w:color="auto"/>
          <w:bottom w:val="single" w:sz="4" w:space="1" w:color="auto"/>
          <w:right w:val="single" w:sz="4" w:space="4" w:color="auto"/>
        </w:pBdr>
      </w:pPr>
    </w:p>
    <w:p w14:paraId="2036078A" w14:textId="77777777" w:rsidR="006471E4" w:rsidRPr="00E5517B" w:rsidRDefault="006471E4" w:rsidP="00643FF6">
      <w:pPr>
        <w:pStyle w:val="BodyParagraph"/>
        <w:pBdr>
          <w:top w:val="single" w:sz="4" w:space="1" w:color="auto"/>
          <w:left w:val="single" w:sz="4" w:space="4" w:color="auto"/>
          <w:bottom w:val="single" w:sz="4" w:space="1" w:color="auto"/>
          <w:right w:val="single" w:sz="4" w:space="4" w:color="auto"/>
        </w:pBdr>
      </w:pPr>
    </w:p>
    <w:p w14:paraId="53CBEBC9" w14:textId="77777777" w:rsidR="006471E4" w:rsidRPr="00E5517B" w:rsidRDefault="006471E4" w:rsidP="00643FF6">
      <w:pPr>
        <w:pStyle w:val="BodyParagraph"/>
        <w:pBdr>
          <w:top w:val="single" w:sz="4" w:space="1" w:color="auto"/>
          <w:left w:val="single" w:sz="4" w:space="4" w:color="auto"/>
          <w:bottom w:val="single" w:sz="4" w:space="1" w:color="auto"/>
          <w:right w:val="single" w:sz="4" w:space="4" w:color="auto"/>
        </w:pBdr>
      </w:pPr>
    </w:p>
    <w:p w14:paraId="51214FC4" w14:textId="77777777" w:rsidR="0084034A" w:rsidRPr="00E5517B" w:rsidRDefault="006471E4" w:rsidP="003B45A9">
      <w:pPr>
        <w:pStyle w:val="BodyParagraph"/>
      </w:pPr>
      <w:r w:rsidRPr="00E5517B">
        <w:t>プロジェクトでは貯蓄を行いますか。誰がその貯蓄金を集めますか。また、貯蓄金をどこに預けますか。</w:t>
      </w:r>
    </w:p>
    <w:p w14:paraId="05FDF291" w14:textId="77777777" w:rsidR="006471E4" w:rsidRPr="00E5517B" w:rsidRDefault="006471E4" w:rsidP="00643FF6">
      <w:pPr>
        <w:pStyle w:val="BodyParagraph"/>
        <w:pBdr>
          <w:top w:val="single" w:sz="4" w:space="1" w:color="auto"/>
          <w:left w:val="single" w:sz="4" w:space="4" w:color="auto"/>
          <w:bottom w:val="single" w:sz="4" w:space="1" w:color="auto"/>
          <w:right w:val="single" w:sz="4" w:space="4" w:color="auto"/>
        </w:pBdr>
      </w:pPr>
    </w:p>
    <w:p w14:paraId="7A4F486A" w14:textId="77777777" w:rsidR="006471E4" w:rsidRPr="00E5517B" w:rsidRDefault="006471E4" w:rsidP="00643FF6">
      <w:pPr>
        <w:pStyle w:val="BodyParagraph"/>
        <w:pBdr>
          <w:top w:val="single" w:sz="4" w:space="1" w:color="auto"/>
          <w:left w:val="single" w:sz="4" w:space="4" w:color="auto"/>
          <w:bottom w:val="single" w:sz="4" w:space="1" w:color="auto"/>
          <w:right w:val="single" w:sz="4" w:space="4" w:color="auto"/>
        </w:pBdr>
      </w:pPr>
    </w:p>
    <w:p w14:paraId="4E99FCFF" w14:textId="77777777" w:rsidR="006471E4" w:rsidRPr="00E5517B" w:rsidRDefault="006471E4" w:rsidP="00643FF6">
      <w:pPr>
        <w:pStyle w:val="BodyParagraph"/>
        <w:pBdr>
          <w:top w:val="single" w:sz="4" w:space="1" w:color="auto"/>
          <w:left w:val="single" w:sz="4" w:space="4" w:color="auto"/>
          <w:bottom w:val="single" w:sz="4" w:space="1" w:color="auto"/>
          <w:right w:val="single" w:sz="4" w:space="4" w:color="auto"/>
        </w:pBdr>
      </w:pPr>
    </w:p>
    <w:p w14:paraId="048BB176" w14:textId="77777777" w:rsidR="006471E4" w:rsidRPr="00E5517B" w:rsidRDefault="006471E4" w:rsidP="003B45A9">
      <w:pPr>
        <w:pStyle w:val="BodyParagraph"/>
      </w:pPr>
    </w:p>
    <w:p w14:paraId="7E23A1C7" w14:textId="77777777" w:rsidR="00DA3726" w:rsidRPr="008269CC" w:rsidRDefault="00DA3726" w:rsidP="00DA3726">
      <w:pPr>
        <w:pStyle w:val="3"/>
        <w:rPr>
          <w:rFonts w:ascii="ＭＳ Ｐゴシック" w:eastAsia="ＭＳ Ｐゴシック" w:hAnsi="ＭＳ Ｐゴシック"/>
          <w:sz w:val="28"/>
          <w:lang w:eastAsia="ja-JP"/>
        </w:rPr>
      </w:pPr>
      <w:r w:rsidRPr="008269CC">
        <w:rPr>
          <w:rFonts w:ascii="ＭＳ Ｐゴシック" w:eastAsia="ＭＳ Ｐゴシック" w:hAnsi="ＭＳ Ｐゴシック"/>
          <w:sz w:val="28"/>
          <w:lang w:eastAsia="ja-JP"/>
        </w:rPr>
        <w:lastRenderedPageBreak/>
        <w:t>小口融資モデル</w:t>
      </w:r>
    </w:p>
    <w:tbl>
      <w:tblPr>
        <w:tblStyle w:val="aa"/>
        <w:tblW w:w="9540"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7560"/>
        <w:gridCol w:w="1980"/>
      </w:tblGrid>
      <w:tr w:rsidR="00DA3726" w:rsidRPr="00E5517B" w14:paraId="7E72937C" w14:textId="77777777" w:rsidTr="00E72035">
        <w:tc>
          <w:tcPr>
            <w:tcW w:w="7560" w:type="dxa"/>
            <w:tcBorders>
              <w:top w:val="single" w:sz="4" w:space="0" w:color="auto"/>
              <w:left w:val="single" w:sz="4" w:space="0" w:color="auto"/>
              <w:bottom w:val="single" w:sz="4" w:space="0" w:color="auto"/>
              <w:right w:val="single" w:sz="4" w:space="0" w:color="auto"/>
            </w:tcBorders>
            <w:shd w:val="clear" w:color="auto" w:fill="E6E6E6"/>
            <w:vAlign w:val="bottom"/>
          </w:tcPr>
          <w:p w14:paraId="38024C0D" w14:textId="77777777" w:rsidR="00DA3726" w:rsidRPr="00E5517B" w:rsidRDefault="00DA3726" w:rsidP="003B45A9">
            <w:pPr>
              <w:pStyle w:val="BodyParagraph"/>
            </w:pPr>
            <w:r w:rsidRPr="00E5517B">
              <w:t>当該地域で一般的な利率</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bottom"/>
          </w:tcPr>
          <w:p w14:paraId="4B2C52D5" w14:textId="77777777" w:rsidR="00DA3726" w:rsidRPr="00E5517B" w:rsidRDefault="00DA3726" w:rsidP="003B45A9">
            <w:pPr>
              <w:pStyle w:val="BodyParagraph"/>
            </w:pPr>
            <w:r w:rsidRPr="00E5517B">
              <w:t>率</w:t>
            </w:r>
          </w:p>
        </w:tc>
      </w:tr>
      <w:tr w:rsidR="00DA3726" w:rsidRPr="00E5517B" w14:paraId="35768320" w14:textId="77777777" w:rsidTr="00E72035">
        <w:tc>
          <w:tcPr>
            <w:tcW w:w="7560" w:type="dxa"/>
            <w:tcBorders>
              <w:top w:val="single" w:sz="4" w:space="0" w:color="auto"/>
              <w:left w:val="single" w:sz="4" w:space="0" w:color="auto"/>
              <w:bottom w:val="single" w:sz="4" w:space="0" w:color="auto"/>
              <w:right w:val="single" w:sz="4" w:space="0" w:color="auto"/>
            </w:tcBorders>
            <w:vAlign w:val="bottom"/>
          </w:tcPr>
          <w:p w14:paraId="0C9101A6" w14:textId="77777777" w:rsidR="00DA3726" w:rsidRPr="00E5517B" w:rsidRDefault="00DA3726" w:rsidP="003B45A9">
            <w:pPr>
              <w:pStyle w:val="BodyParagraph"/>
            </w:pPr>
            <w:r w:rsidRPr="00E5517B">
              <w:t xml:space="preserve">                </w:t>
            </w:r>
            <w:r w:rsidRPr="00E5517B">
              <w:t>小口金融機関</w:t>
            </w:r>
          </w:p>
        </w:tc>
        <w:tc>
          <w:tcPr>
            <w:tcW w:w="1980" w:type="dxa"/>
            <w:tcBorders>
              <w:top w:val="single" w:sz="4" w:space="0" w:color="auto"/>
              <w:left w:val="single" w:sz="4" w:space="0" w:color="auto"/>
              <w:bottom w:val="single" w:sz="4" w:space="0" w:color="auto"/>
              <w:right w:val="single" w:sz="4" w:space="0" w:color="auto"/>
            </w:tcBorders>
          </w:tcPr>
          <w:p w14:paraId="31F8EBB0" w14:textId="77777777" w:rsidR="00DA3726" w:rsidRPr="00E5517B" w:rsidRDefault="00DA3726" w:rsidP="003B45A9">
            <w:pPr>
              <w:pStyle w:val="BodyParagraph"/>
            </w:pPr>
            <w:r w:rsidRPr="00E5517B">
              <w:t>%</w:t>
            </w:r>
          </w:p>
        </w:tc>
      </w:tr>
      <w:tr w:rsidR="00DA3726" w:rsidRPr="00E5517B" w14:paraId="0FB824E4" w14:textId="77777777" w:rsidTr="00E72035">
        <w:tc>
          <w:tcPr>
            <w:tcW w:w="7560" w:type="dxa"/>
            <w:tcBorders>
              <w:top w:val="single" w:sz="4" w:space="0" w:color="auto"/>
              <w:left w:val="single" w:sz="4" w:space="0" w:color="auto"/>
              <w:bottom w:val="single" w:sz="4" w:space="0" w:color="auto"/>
              <w:right w:val="single" w:sz="4" w:space="0" w:color="auto"/>
            </w:tcBorders>
            <w:vAlign w:val="bottom"/>
          </w:tcPr>
          <w:p w14:paraId="1E912158" w14:textId="77777777" w:rsidR="00DA3726" w:rsidRPr="00E5517B" w:rsidRDefault="00DA3726" w:rsidP="003B45A9">
            <w:pPr>
              <w:pStyle w:val="BodyParagraph"/>
            </w:pPr>
            <w:r w:rsidRPr="00E5517B">
              <w:t xml:space="preserve">                </w:t>
            </w:r>
            <w:r w:rsidRPr="00E5517B">
              <w:t>銀行</w:t>
            </w:r>
          </w:p>
        </w:tc>
        <w:tc>
          <w:tcPr>
            <w:tcW w:w="1980" w:type="dxa"/>
            <w:tcBorders>
              <w:top w:val="single" w:sz="4" w:space="0" w:color="auto"/>
              <w:left w:val="single" w:sz="4" w:space="0" w:color="auto"/>
              <w:bottom w:val="single" w:sz="4" w:space="0" w:color="auto"/>
              <w:right w:val="single" w:sz="4" w:space="0" w:color="auto"/>
            </w:tcBorders>
          </w:tcPr>
          <w:p w14:paraId="40B8E1B8" w14:textId="77777777" w:rsidR="00DA3726" w:rsidRPr="00E5517B" w:rsidRDefault="00DA3726" w:rsidP="003B45A9">
            <w:pPr>
              <w:pStyle w:val="BodyParagraph"/>
            </w:pPr>
            <w:r w:rsidRPr="00E5517B">
              <w:t>%</w:t>
            </w:r>
          </w:p>
        </w:tc>
      </w:tr>
      <w:tr w:rsidR="00DA3726" w:rsidRPr="00E5517B" w14:paraId="172A0147" w14:textId="77777777" w:rsidTr="00E72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gridSpan w:val="2"/>
            <w:tcBorders>
              <w:top w:val="single" w:sz="4" w:space="0" w:color="auto"/>
              <w:bottom w:val="single" w:sz="4" w:space="0" w:color="auto"/>
            </w:tcBorders>
            <w:shd w:val="clear" w:color="auto" w:fill="E6E6E6"/>
            <w:vAlign w:val="bottom"/>
          </w:tcPr>
          <w:p w14:paraId="266BF886" w14:textId="77777777" w:rsidR="00DA3726" w:rsidRPr="00E5517B" w:rsidRDefault="00190709" w:rsidP="003B45A9">
            <w:pPr>
              <w:pStyle w:val="BodyParagraph"/>
            </w:pPr>
            <w:r>
              <w:rPr>
                <w:rFonts w:hint="eastAsia"/>
              </w:rPr>
              <w:t>本</w:t>
            </w:r>
            <w:r w:rsidR="00DA3726" w:rsidRPr="00E5517B">
              <w:t>プロジェクト</w:t>
            </w:r>
            <w:r w:rsidR="00623490">
              <w:rPr>
                <w:rFonts w:hint="eastAsia"/>
              </w:rPr>
              <w:t>の場合</w:t>
            </w:r>
          </w:p>
        </w:tc>
      </w:tr>
      <w:tr w:rsidR="00DA3726" w:rsidRPr="00E5517B" w14:paraId="53D85601" w14:textId="77777777" w:rsidTr="00E72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0" w:type="dxa"/>
            <w:tcBorders>
              <w:top w:val="single" w:sz="4" w:space="0" w:color="auto"/>
              <w:bottom w:val="single" w:sz="4" w:space="0" w:color="auto"/>
            </w:tcBorders>
            <w:vAlign w:val="bottom"/>
          </w:tcPr>
          <w:p w14:paraId="417FB70B" w14:textId="77777777" w:rsidR="00DA3726" w:rsidRPr="00E5517B" w:rsidRDefault="00990ED3" w:rsidP="009D2B51">
            <w:pPr>
              <w:pStyle w:val="BodyParagraph"/>
            </w:pPr>
            <w:r>
              <w:rPr>
                <w:rFonts w:hint="eastAsia"/>
              </w:rPr>
              <w:t>適用</w:t>
            </w:r>
            <w:r w:rsidR="009D2B51">
              <w:rPr>
                <w:rFonts w:hint="eastAsia"/>
              </w:rPr>
              <w:t>される</w:t>
            </w:r>
            <w:r w:rsidR="00DA3726" w:rsidRPr="00E5517B">
              <w:t>利率</w:t>
            </w:r>
          </w:p>
        </w:tc>
        <w:tc>
          <w:tcPr>
            <w:tcW w:w="1980" w:type="dxa"/>
            <w:tcBorders>
              <w:top w:val="single" w:sz="4" w:space="0" w:color="auto"/>
              <w:bottom w:val="single" w:sz="4" w:space="0" w:color="auto"/>
            </w:tcBorders>
          </w:tcPr>
          <w:p w14:paraId="5B9DE7F4" w14:textId="77777777" w:rsidR="00DA3726" w:rsidRPr="00E5517B" w:rsidRDefault="00DA3726" w:rsidP="003B45A9">
            <w:pPr>
              <w:pStyle w:val="BodyParagraph"/>
            </w:pPr>
            <w:r w:rsidRPr="00E5517B">
              <w:t>%</w:t>
            </w:r>
          </w:p>
        </w:tc>
      </w:tr>
      <w:tr w:rsidR="00DA3726" w:rsidRPr="00E5517B" w14:paraId="4BA6306C" w14:textId="77777777" w:rsidTr="00E72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560" w:type="dxa"/>
          </w:tcPr>
          <w:p w14:paraId="2D684074" w14:textId="77777777" w:rsidR="00DA3726" w:rsidRPr="00E5517B" w:rsidRDefault="00DA3726" w:rsidP="003B45A9">
            <w:pPr>
              <w:pStyle w:val="BodyParagraph"/>
            </w:pPr>
            <w:r w:rsidRPr="00E5517B">
              <w:t>受益者一人当たりの平均融資額</w:t>
            </w:r>
            <w:r w:rsidR="00623490">
              <w:rPr>
                <w:rFonts w:hint="eastAsia"/>
              </w:rPr>
              <w:t>（予測）</w:t>
            </w:r>
          </w:p>
        </w:tc>
        <w:tc>
          <w:tcPr>
            <w:tcW w:w="1980" w:type="dxa"/>
          </w:tcPr>
          <w:p w14:paraId="137D5EB0" w14:textId="77777777" w:rsidR="00DA3726" w:rsidRPr="00E5517B" w:rsidRDefault="00DA3726" w:rsidP="003B45A9">
            <w:pPr>
              <w:pStyle w:val="BodyParagraph"/>
            </w:pPr>
          </w:p>
        </w:tc>
      </w:tr>
      <w:tr w:rsidR="00DA3726" w:rsidRPr="00E5517B" w14:paraId="6BDF9256" w14:textId="77777777" w:rsidTr="00E72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0" w:type="dxa"/>
            <w:tcBorders>
              <w:top w:val="single" w:sz="4" w:space="0" w:color="auto"/>
              <w:bottom w:val="single" w:sz="4" w:space="0" w:color="auto"/>
            </w:tcBorders>
            <w:vAlign w:val="bottom"/>
          </w:tcPr>
          <w:p w14:paraId="419C78B3" w14:textId="77777777" w:rsidR="00DA3726" w:rsidRPr="00E5517B" w:rsidRDefault="00DA3726" w:rsidP="003B45A9">
            <w:pPr>
              <w:pStyle w:val="BodyParagraph"/>
              <w:rPr>
                <w:lang w:eastAsia="zh-TW"/>
              </w:rPr>
            </w:pPr>
            <w:r w:rsidRPr="00E5517B">
              <w:rPr>
                <w:lang w:eastAsia="zh-TW"/>
              </w:rPr>
              <w:t>融資条件／期間</w:t>
            </w:r>
            <w:r w:rsidR="00623490">
              <w:rPr>
                <w:rFonts w:hint="eastAsia"/>
                <w:lang w:eastAsia="zh-TW"/>
              </w:rPr>
              <w:t>（予測）</w:t>
            </w:r>
          </w:p>
        </w:tc>
        <w:tc>
          <w:tcPr>
            <w:tcW w:w="1980" w:type="dxa"/>
            <w:tcBorders>
              <w:top w:val="single" w:sz="4" w:space="0" w:color="auto"/>
              <w:bottom w:val="single" w:sz="4" w:space="0" w:color="auto"/>
            </w:tcBorders>
          </w:tcPr>
          <w:p w14:paraId="2ACF4039" w14:textId="77777777" w:rsidR="00DA3726" w:rsidRPr="00E5517B" w:rsidRDefault="00DA3726" w:rsidP="003B45A9">
            <w:pPr>
              <w:pStyle w:val="BodyParagraph"/>
              <w:rPr>
                <w:lang w:eastAsia="zh-TW"/>
              </w:rPr>
            </w:pPr>
          </w:p>
        </w:tc>
      </w:tr>
      <w:tr w:rsidR="00DA3726" w:rsidRPr="00E5517B" w14:paraId="380F9102" w14:textId="77777777" w:rsidTr="00E72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0" w:type="dxa"/>
            <w:tcBorders>
              <w:top w:val="single" w:sz="4" w:space="0" w:color="auto"/>
              <w:bottom w:val="single" w:sz="4" w:space="0" w:color="auto"/>
            </w:tcBorders>
            <w:vAlign w:val="bottom"/>
          </w:tcPr>
          <w:p w14:paraId="7AFDDFF4" w14:textId="77777777" w:rsidR="00DA3726" w:rsidRPr="00E5517B" w:rsidRDefault="00DA3726" w:rsidP="003B45A9">
            <w:pPr>
              <w:pStyle w:val="BodyParagraph"/>
            </w:pPr>
            <w:r w:rsidRPr="00E5517B">
              <w:t>支払い頻度（毎週、毎月など）</w:t>
            </w:r>
            <w:r w:rsidR="00623490">
              <w:rPr>
                <w:rFonts w:hint="eastAsia"/>
              </w:rPr>
              <w:t>（予測）</w:t>
            </w:r>
            <w:r w:rsidRPr="00E5517B">
              <w:t xml:space="preserve"> </w:t>
            </w:r>
          </w:p>
        </w:tc>
        <w:tc>
          <w:tcPr>
            <w:tcW w:w="1980" w:type="dxa"/>
            <w:tcBorders>
              <w:top w:val="single" w:sz="4" w:space="0" w:color="auto"/>
              <w:bottom w:val="single" w:sz="4" w:space="0" w:color="auto"/>
            </w:tcBorders>
          </w:tcPr>
          <w:p w14:paraId="78859770" w14:textId="77777777" w:rsidR="00DA3726" w:rsidRPr="00E5517B" w:rsidRDefault="00DA3726" w:rsidP="003B45A9">
            <w:pPr>
              <w:pStyle w:val="BodyParagraph"/>
            </w:pPr>
          </w:p>
        </w:tc>
      </w:tr>
    </w:tbl>
    <w:p w14:paraId="483AD42A" w14:textId="77777777" w:rsidR="00DA3726" w:rsidRPr="00643FF6" w:rsidRDefault="00DA3726" w:rsidP="00643FF6"/>
    <w:p w14:paraId="13EA3251" w14:textId="77777777" w:rsidR="00DA3726" w:rsidRPr="008269CC" w:rsidRDefault="00DA3726" w:rsidP="00DA3726">
      <w:pPr>
        <w:pStyle w:val="3"/>
        <w:rPr>
          <w:rFonts w:ascii="ＭＳ Ｐゴシック" w:eastAsia="ＭＳ Ｐゴシック" w:hAnsi="ＭＳ Ｐゴシック"/>
          <w:sz w:val="28"/>
          <w:lang w:eastAsia="ja-JP"/>
        </w:rPr>
      </w:pPr>
      <w:r w:rsidRPr="008269CC">
        <w:rPr>
          <w:rFonts w:ascii="ＭＳ Ｐゴシック" w:eastAsia="ＭＳ Ｐゴシック" w:hAnsi="ＭＳ Ｐゴシック"/>
          <w:sz w:val="28"/>
          <w:lang w:eastAsia="ja-JP"/>
        </w:rPr>
        <w:t>小口融資のキャッシュフロー予測</w:t>
      </w:r>
    </w:p>
    <w:tbl>
      <w:tblPr>
        <w:tblStyle w:val="aa"/>
        <w:tblW w:w="9540" w:type="dxa"/>
        <w:tblInd w:w="18" w:type="dxa"/>
        <w:tblLayout w:type="fixed"/>
        <w:tblLook w:val="00A0" w:firstRow="1" w:lastRow="0" w:firstColumn="1" w:lastColumn="0" w:noHBand="0" w:noVBand="0"/>
      </w:tblPr>
      <w:tblGrid>
        <w:gridCol w:w="6120"/>
        <w:gridCol w:w="1440"/>
        <w:gridCol w:w="1980"/>
      </w:tblGrid>
      <w:tr w:rsidR="00DA3726" w:rsidRPr="00E5517B" w14:paraId="4FF06592" w14:textId="77777777" w:rsidTr="00E72035">
        <w:tc>
          <w:tcPr>
            <w:tcW w:w="6120" w:type="dxa"/>
            <w:shd w:val="clear" w:color="auto" w:fill="E6E6E6"/>
            <w:vAlign w:val="bottom"/>
          </w:tcPr>
          <w:p w14:paraId="1A9905D9" w14:textId="77777777" w:rsidR="00DA3726" w:rsidRPr="00E5517B" w:rsidRDefault="00DA3726" w:rsidP="003B45A9">
            <w:pPr>
              <w:pStyle w:val="BodyParagraph"/>
            </w:pPr>
            <w:r w:rsidRPr="00E5517B">
              <w:t>1</w:t>
            </w:r>
            <w:r w:rsidR="00623490">
              <w:rPr>
                <w:rFonts w:hint="eastAsia"/>
              </w:rPr>
              <w:t>回目の融資サイクル</w:t>
            </w:r>
          </w:p>
        </w:tc>
        <w:tc>
          <w:tcPr>
            <w:tcW w:w="1440" w:type="dxa"/>
            <w:shd w:val="clear" w:color="auto" w:fill="E6E6E6"/>
            <w:vAlign w:val="bottom"/>
          </w:tcPr>
          <w:p w14:paraId="7B82270D" w14:textId="77777777" w:rsidR="00DA3726" w:rsidRPr="00E5517B" w:rsidRDefault="00DA3726" w:rsidP="003B45A9">
            <w:pPr>
              <w:pStyle w:val="BodyParagraph"/>
            </w:pPr>
            <w:r w:rsidRPr="00E5517B">
              <w:t>数</w:t>
            </w:r>
          </w:p>
        </w:tc>
        <w:tc>
          <w:tcPr>
            <w:tcW w:w="1980" w:type="dxa"/>
            <w:shd w:val="clear" w:color="auto" w:fill="E6E6E6"/>
            <w:vAlign w:val="bottom"/>
          </w:tcPr>
          <w:p w14:paraId="4B211A07" w14:textId="77777777" w:rsidR="00DA3726" w:rsidRPr="00E5517B" w:rsidRDefault="00DA3726" w:rsidP="003B45A9">
            <w:pPr>
              <w:pStyle w:val="BodyParagraph"/>
            </w:pPr>
            <w:r w:rsidRPr="00E5517B">
              <w:t>額</w:t>
            </w:r>
          </w:p>
        </w:tc>
      </w:tr>
      <w:tr w:rsidR="00DA3726" w:rsidRPr="00E5517B" w14:paraId="6028A933" w14:textId="77777777" w:rsidTr="00E72035">
        <w:tc>
          <w:tcPr>
            <w:tcW w:w="7560" w:type="dxa"/>
            <w:gridSpan w:val="2"/>
            <w:vAlign w:val="bottom"/>
          </w:tcPr>
          <w:p w14:paraId="54756283" w14:textId="77777777" w:rsidR="00DA3726" w:rsidRPr="00E5517B" w:rsidRDefault="00DA3726" w:rsidP="003B45A9">
            <w:pPr>
              <w:pStyle w:val="BodyParagraph"/>
            </w:pPr>
            <w:r w:rsidRPr="00E5517B">
              <w:t>融資元金に割り当てられるロータリー財団補助金資金</w:t>
            </w:r>
          </w:p>
        </w:tc>
        <w:tc>
          <w:tcPr>
            <w:tcW w:w="1980" w:type="dxa"/>
          </w:tcPr>
          <w:p w14:paraId="36511894" w14:textId="77777777" w:rsidR="00DA3726" w:rsidRPr="00E5517B" w:rsidRDefault="00DA3726" w:rsidP="003B45A9">
            <w:pPr>
              <w:pStyle w:val="BodyParagraph"/>
            </w:pPr>
          </w:p>
        </w:tc>
      </w:tr>
      <w:tr w:rsidR="00DA3726" w:rsidRPr="00E5517B" w14:paraId="11B48DEA" w14:textId="77777777" w:rsidTr="00E72035">
        <w:tc>
          <w:tcPr>
            <w:tcW w:w="6120" w:type="dxa"/>
            <w:vAlign w:val="bottom"/>
          </w:tcPr>
          <w:p w14:paraId="12EFF5A7" w14:textId="77777777" w:rsidR="00DA3726" w:rsidRPr="00E5517B" w:rsidRDefault="00DA3726" w:rsidP="00DB6B67">
            <w:pPr>
              <w:pStyle w:val="BodyParagraph"/>
            </w:pPr>
            <w:r w:rsidRPr="00E5517B">
              <w:t>融資</w:t>
            </w:r>
          </w:p>
        </w:tc>
        <w:tc>
          <w:tcPr>
            <w:tcW w:w="1440" w:type="dxa"/>
          </w:tcPr>
          <w:p w14:paraId="1AAFBF44" w14:textId="77777777" w:rsidR="00DA3726" w:rsidRPr="00E5517B" w:rsidRDefault="00DA3726" w:rsidP="003B45A9">
            <w:pPr>
              <w:pStyle w:val="BodyParagraph"/>
            </w:pPr>
          </w:p>
        </w:tc>
        <w:tc>
          <w:tcPr>
            <w:tcW w:w="1980" w:type="dxa"/>
          </w:tcPr>
          <w:p w14:paraId="63496500" w14:textId="77777777" w:rsidR="00DA3726" w:rsidRPr="00E5517B" w:rsidRDefault="00DA3726" w:rsidP="003B45A9">
            <w:pPr>
              <w:pStyle w:val="BodyParagraph"/>
            </w:pPr>
          </w:p>
        </w:tc>
      </w:tr>
      <w:tr w:rsidR="00DA3726" w:rsidRPr="00E5517B" w14:paraId="36B8A76E" w14:textId="77777777" w:rsidTr="00E72035">
        <w:tc>
          <w:tcPr>
            <w:tcW w:w="6120" w:type="dxa"/>
            <w:vAlign w:val="bottom"/>
          </w:tcPr>
          <w:p w14:paraId="56B50679" w14:textId="77777777" w:rsidR="00DA3726" w:rsidRPr="00E5517B" w:rsidRDefault="00DA3726" w:rsidP="00DB6B67">
            <w:pPr>
              <w:pStyle w:val="BodyParagraph"/>
            </w:pPr>
            <w:r w:rsidRPr="00E5517B">
              <w:t>回収される融資</w:t>
            </w:r>
          </w:p>
        </w:tc>
        <w:tc>
          <w:tcPr>
            <w:tcW w:w="1440" w:type="dxa"/>
          </w:tcPr>
          <w:p w14:paraId="79C64032" w14:textId="77777777" w:rsidR="00DA3726" w:rsidRPr="00E5517B" w:rsidRDefault="00DA3726" w:rsidP="003B45A9">
            <w:pPr>
              <w:pStyle w:val="BodyParagraph"/>
            </w:pPr>
          </w:p>
        </w:tc>
        <w:tc>
          <w:tcPr>
            <w:tcW w:w="1980" w:type="dxa"/>
          </w:tcPr>
          <w:p w14:paraId="4599C21D" w14:textId="77777777" w:rsidR="00DA3726" w:rsidRPr="00E5517B" w:rsidRDefault="00DA3726" w:rsidP="003B45A9">
            <w:pPr>
              <w:pStyle w:val="BodyParagraph"/>
            </w:pPr>
          </w:p>
        </w:tc>
      </w:tr>
      <w:tr w:rsidR="00DA3726" w:rsidRPr="00E5517B" w14:paraId="67E6EC17" w14:textId="77777777" w:rsidTr="00E72035">
        <w:tc>
          <w:tcPr>
            <w:tcW w:w="7560" w:type="dxa"/>
            <w:gridSpan w:val="2"/>
            <w:vAlign w:val="bottom"/>
          </w:tcPr>
          <w:p w14:paraId="64FBF915" w14:textId="77777777" w:rsidR="00DA3726" w:rsidRPr="00E5517B" w:rsidRDefault="00DA3726" w:rsidP="00623490">
            <w:pPr>
              <w:pStyle w:val="BodyParagraph"/>
            </w:pPr>
            <w:r w:rsidRPr="00E5517B">
              <w:t>回収される利子（および該当する場合は手数料）</w:t>
            </w:r>
          </w:p>
        </w:tc>
        <w:tc>
          <w:tcPr>
            <w:tcW w:w="1980" w:type="dxa"/>
          </w:tcPr>
          <w:p w14:paraId="318F7777" w14:textId="77777777" w:rsidR="00DA3726" w:rsidRPr="00E5517B" w:rsidRDefault="00DA3726" w:rsidP="003B45A9">
            <w:pPr>
              <w:pStyle w:val="BodyParagraph"/>
            </w:pPr>
          </w:p>
        </w:tc>
      </w:tr>
      <w:tr w:rsidR="00DA3726" w:rsidRPr="00E5517B" w14:paraId="6270536D" w14:textId="77777777" w:rsidTr="00E72035">
        <w:tc>
          <w:tcPr>
            <w:tcW w:w="7560" w:type="dxa"/>
            <w:gridSpan w:val="2"/>
            <w:vAlign w:val="bottom"/>
          </w:tcPr>
          <w:p w14:paraId="20FC22B9" w14:textId="77777777" w:rsidR="00DA3726" w:rsidRPr="00E5517B" w:rsidRDefault="00DA3726" w:rsidP="003B45A9">
            <w:pPr>
              <w:pStyle w:val="BodyParagraph"/>
            </w:pPr>
            <w:r w:rsidRPr="00E5517B">
              <w:t>利子および手数料から支払われる管理運営費</w:t>
            </w:r>
          </w:p>
        </w:tc>
        <w:tc>
          <w:tcPr>
            <w:tcW w:w="1980" w:type="dxa"/>
          </w:tcPr>
          <w:p w14:paraId="03CCCA0F" w14:textId="77777777" w:rsidR="00DA3726" w:rsidRPr="00E5517B" w:rsidRDefault="00DA3726" w:rsidP="003B45A9">
            <w:pPr>
              <w:pStyle w:val="BodyParagraph"/>
            </w:pPr>
          </w:p>
        </w:tc>
      </w:tr>
      <w:tr w:rsidR="00DA3726" w:rsidRPr="00E5517B" w14:paraId="5E18C82C" w14:textId="77777777" w:rsidTr="00E72035">
        <w:tc>
          <w:tcPr>
            <w:tcW w:w="7560" w:type="dxa"/>
            <w:gridSpan w:val="2"/>
            <w:tcBorders>
              <w:bottom w:val="single" w:sz="4" w:space="0" w:color="auto"/>
            </w:tcBorders>
            <w:vAlign w:val="bottom"/>
          </w:tcPr>
          <w:p w14:paraId="0A3D5C5C" w14:textId="77777777" w:rsidR="00DA3726" w:rsidRPr="00E5517B" w:rsidRDefault="00623490" w:rsidP="00623490">
            <w:pPr>
              <w:pStyle w:val="BodyParagraph"/>
            </w:pPr>
            <w:r>
              <w:rPr>
                <w:rFonts w:hint="eastAsia"/>
              </w:rPr>
              <w:t>1</w:t>
            </w:r>
            <w:r>
              <w:rPr>
                <w:rFonts w:hint="eastAsia"/>
              </w:rPr>
              <w:t>回目の融資をすべて回収した</w:t>
            </w:r>
            <w:r w:rsidR="00DA3726" w:rsidRPr="00E5517B">
              <w:t>時点で</w:t>
            </w:r>
            <w:r>
              <w:rPr>
                <w:rFonts w:hint="eastAsia"/>
              </w:rPr>
              <w:t>予測される</w:t>
            </w:r>
            <w:r w:rsidR="00DA3726" w:rsidRPr="00E5517B">
              <w:t>融資元金（正味）</w:t>
            </w:r>
          </w:p>
        </w:tc>
        <w:tc>
          <w:tcPr>
            <w:tcW w:w="1980" w:type="dxa"/>
            <w:tcBorders>
              <w:bottom w:val="single" w:sz="4" w:space="0" w:color="auto"/>
            </w:tcBorders>
          </w:tcPr>
          <w:p w14:paraId="6F0CEE24" w14:textId="77777777" w:rsidR="00DA3726" w:rsidRPr="00E5517B" w:rsidRDefault="00DA3726" w:rsidP="003B45A9">
            <w:pPr>
              <w:pStyle w:val="BodyParagraph"/>
            </w:pPr>
          </w:p>
        </w:tc>
      </w:tr>
      <w:tr w:rsidR="00DA3726" w:rsidRPr="00E5517B" w14:paraId="3BD16649" w14:textId="77777777" w:rsidTr="00E72035">
        <w:tc>
          <w:tcPr>
            <w:tcW w:w="9540" w:type="dxa"/>
            <w:gridSpan w:val="3"/>
            <w:shd w:val="clear" w:color="auto" w:fill="E6E6E6"/>
            <w:vAlign w:val="bottom"/>
          </w:tcPr>
          <w:p w14:paraId="77C42BCE" w14:textId="77777777" w:rsidR="00DA3726" w:rsidRPr="00E5517B" w:rsidRDefault="00DA3726" w:rsidP="003B45A9">
            <w:pPr>
              <w:pStyle w:val="BodyParagraph"/>
            </w:pPr>
            <w:r w:rsidRPr="00E5517B">
              <w:t>2</w:t>
            </w:r>
            <w:r w:rsidR="00623490">
              <w:rPr>
                <w:rFonts w:hint="eastAsia"/>
              </w:rPr>
              <w:t>回目の融資サイクル</w:t>
            </w:r>
          </w:p>
        </w:tc>
      </w:tr>
      <w:tr w:rsidR="00DA3726" w:rsidRPr="00E5517B" w14:paraId="47C5EB09" w14:textId="77777777" w:rsidTr="00E72035">
        <w:tc>
          <w:tcPr>
            <w:tcW w:w="6120" w:type="dxa"/>
            <w:vAlign w:val="bottom"/>
          </w:tcPr>
          <w:p w14:paraId="6B4DE073" w14:textId="77777777" w:rsidR="00DA3726" w:rsidRPr="00E5517B" w:rsidRDefault="00DA3726" w:rsidP="00DB6B67">
            <w:pPr>
              <w:pStyle w:val="BodyParagraph"/>
            </w:pPr>
            <w:r w:rsidRPr="00E5517B">
              <w:t>融資</w:t>
            </w:r>
          </w:p>
        </w:tc>
        <w:tc>
          <w:tcPr>
            <w:tcW w:w="1440" w:type="dxa"/>
          </w:tcPr>
          <w:p w14:paraId="25A88521" w14:textId="77777777" w:rsidR="00DA3726" w:rsidRPr="00E5517B" w:rsidRDefault="00DA3726" w:rsidP="003B45A9">
            <w:pPr>
              <w:pStyle w:val="BodyParagraph"/>
            </w:pPr>
          </w:p>
        </w:tc>
        <w:tc>
          <w:tcPr>
            <w:tcW w:w="1980" w:type="dxa"/>
          </w:tcPr>
          <w:p w14:paraId="4D080573" w14:textId="77777777" w:rsidR="00DA3726" w:rsidRPr="00E5517B" w:rsidRDefault="00DA3726" w:rsidP="003B45A9">
            <w:pPr>
              <w:pStyle w:val="BodyParagraph"/>
            </w:pPr>
          </w:p>
        </w:tc>
      </w:tr>
      <w:tr w:rsidR="00DA3726" w:rsidRPr="00E5517B" w14:paraId="5280CA76" w14:textId="77777777" w:rsidTr="00E72035">
        <w:tc>
          <w:tcPr>
            <w:tcW w:w="6120" w:type="dxa"/>
            <w:vAlign w:val="bottom"/>
          </w:tcPr>
          <w:p w14:paraId="0ED6A572" w14:textId="77777777" w:rsidR="00DA3726" w:rsidRPr="00E5517B" w:rsidRDefault="00DA3726" w:rsidP="00DB6B67">
            <w:pPr>
              <w:pStyle w:val="BodyParagraph"/>
            </w:pPr>
            <w:r w:rsidRPr="00E5517B">
              <w:t>回収される融資</w:t>
            </w:r>
          </w:p>
        </w:tc>
        <w:tc>
          <w:tcPr>
            <w:tcW w:w="1440" w:type="dxa"/>
          </w:tcPr>
          <w:p w14:paraId="5B95AC7A" w14:textId="77777777" w:rsidR="00DA3726" w:rsidRPr="00E5517B" w:rsidRDefault="00DA3726" w:rsidP="003B45A9">
            <w:pPr>
              <w:pStyle w:val="BodyParagraph"/>
            </w:pPr>
          </w:p>
        </w:tc>
        <w:tc>
          <w:tcPr>
            <w:tcW w:w="1980" w:type="dxa"/>
          </w:tcPr>
          <w:p w14:paraId="1806A8A7" w14:textId="77777777" w:rsidR="00DA3726" w:rsidRPr="00E5517B" w:rsidRDefault="00DA3726" w:rsidP="003B45A9">
            <w:pPr>
              <w:pStyle w:val="BodyParagraph"/>
            </w:pPr>
          </w:p>
        </w:tc>
      </w:tr>
      <w:tr w:rsidR="00DA3726" w:rsidRPr="00E5517B" w14:paraId="38F3B4D5" w14:textId="77777777" w:rsidTr="00E72035">
        <w:tc>
          <w:tcPr>
            <w:tcW w:w="7560" w:type="dxa"/>
            <w:gridSpan w:val="2"/>
            <w:vAlign w:val="bottom"/>
          </w:tcPr>
          <w:p w14:paraId="31E3E8C2" w14:textId="77777777" w:rsidR="00DA3726" w:rsidRPr="00E5517B" w:rsidRDefault="00DA3726" w:rsidP="003B45A9">
            <w:pPr>
              <w:pStyle w:val="BodyParagraph"/>
            </w:pPr>
            <w:r w:rsidRPr="00E5517B">
              <w:t>回収される利子（および該当する場合は手数料）</w:t>
            </w:r>
          </w:p>
        </w:tc>
        <w:tc>
          <w:tcPr>
            <w:tcW w:w="1980" w:type="dxa"/>
          </w:tcPr>
          <w:p w14:paraId="0F6536CB" w14:textId="77777777" w:rsidR="00DA3726" w:rsidRPr="00E5517B" w:rsidRDefault="00DA3726" w:rsidP="003B45A9">
            <w:pPr>
              <w:pStyle w:val="BodyParagraph"/>
            </w:pPr>
          </w:p>
        </w:tc>
      </w:tr>
      <w:tr w:rsidR="00DA3726" w:rsidRPr="00E5517B" w14:paraId="0F5C5F15" w14:textId="77777777" w:rsidTr="00E72035">
        <w:tc>
          <w:tcPr>
            <w:tcW w:w="7560" w:type="dxa"/>
            <w:gridSpan w:val="2"/>
            <w:vAlign w:val="bottom"/>
          </w:tcPr>
          <w:p w14:paraId="786D13DC" w14:textId="77777777" w:rsidR="00DA3726" w:rsidRPr="00E5517B" w:rsidRDefault="00DA3726" w:rsidP="003B45A9">
            <w:pPr>
              <w:pStyle w:val="BodyParagraph"/>
            </w:pPr>
            <w:r w:rsidRPr="00E5517B">
              <w:t>利子および手数料から支払われる管理運営費</w:t>
            </w:r>
          </w:p>
        </w:tc>
        <w:tc>
          <w:tcPr>
            <w:tcW w:w="1980" w:type="dxa"/>
          </w:tcPr>
          <w:p w14:paraId="0B9FDFE1" w14:textId="77777777" w:rsidR="00DA3726" w:rsidRPr="00E5517B" w:rsidRDefault="00DA3726" w:rsidP="003B45A9">
            <w:pPr>
              <w:pStyle w:val="BodyParagraph"/>
            </w:pPr>
          </w:p>
        </w:tc>
      </w:tr>
      <w:tr w:rsidR="00DA3726" w:rsidRPr="00E5517B" w14:paraId="2A3411B8" w14:textId="77777777" w:rsidTr="00E72035">
        <w:tc>
          <w:tcPr>
            <w:tcW w:w="7560" w:type="dxa"/>
            <w:gridSpan w:val="2"/>
            <w:vAlign w:val="bottom"/>
          </w:tcPr>
          <w:p w14:paraId="65B85FC6" w14:textId="77777777" w:rsidR="00DA3726" w:rsidRPr="00E5517B" w:rsidRDefault="00623490" w:rsidP="00623490">
            <w:pPr>
              <w:pStyle w:val="BodyParagraph"/>
            </w:pPr>
            <w:r>
              <w:rPr>
                <w:rFonts w:hint="eastAsia"/>
              </w:rPr>
              <w:t>2</w:t>
            </w:r>
            <w:r>
              <w:rPr>
                <w:rFonts w:hint="eastAsia"/>
              </w:rPr>
              <w:t>回目の融資サイクル終了</w:t>
            </w:r>
            <w:r w:rsidR="00DA3726" w:rsidRPr="00E5517B">
              <w:t>時点で</w:t>
            </w:r>
            <w:r>
              <w:rPr>
                <w:rFonts w:hint="eastAsia"/>
              </w:rPr>
              <w:t>予測される</w:t>
            </w:r>
            <w:r w:rsidR="00DA3726" w:rsidRPr="00E5517B">
              <w:t>融資元金（正味）</w:t>
            </w:r>
          </w:p>
        </w:tc>
        <w:tc>
          <w:tcPr>
            <w:tcW w:w="1980" w:type="dxa"/>
          </w:tcPr>
          <w:p w14:paraId="6D3F2324" w14:textId="77777777" w:rsidR="00DA3726" w:rsidRPr="00E5517B" w:rsidRDefault="00DA3726" w:rsidP="003B45A9">
            <w:pPr>
              <w:pStyle w:val="BodyParagraph"/>
            </w:pPr>
          </w:p>
        </w:tc>
      </w:tr>
    </w:tbl>
    <w:p w14:paraId="2A987A37" w14:textId="77777777" w:rsidR="00DA3726" w:rsidRPr="00E5517B" w:rsidRDefault="00DA3726" w:rsidP="003B45A9">
      <w:pPr>
        <w:pStyle w:val="BodyParagraph"/>
      </w:pPr>
    </w:p>
    <w:p w14:paraId="36955690" w14:textId="77777777" w:rsidR="00DA3726" w:rsidRPr="00E5517B" w:rsidRDefault="00DA3726">
      <w:pPr>
        <w:rPr>
          <w:rFonts w:ascii="Times New Roman" w:eastAsia="ＭＳ Ｐ明朝" w:hAnsi="Times New Roman"/>
          <w:b/>
          <w:smallCaps/>
          <w:szCs w:val="28"/>
          <w:u w:val="single"/>
          <w:lang w:eastAsia="ja-JP"/>
        </w:rPr>
      </w:pPr>
    </w:p>
    <w:sectPr w:rsidR="00DA3726" w:rsidRPr="00E5517B" w:rsidSect="00643FF6">
      <w:footerReference w:type="default" r:id="rId11"/>
      <w:pgSz w:w="12240" w:h="15840"/>
      <w:pgMar w:top="1008" w:right="1080" w:bottom="1008" w:left="108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1BA3D" w14:textId="77777777" w:rsidR="00F54233" w:rsidRDefault="00F54233">
      <w:r>
        <w:separator/>
      </w:r>
    </w:p>
  </w:endnote>
  <w:endnote w:type="continuationSeparator" w:id="0">
    <w:p w14:paraId="714BF511" w14:textId="77777777" w:rsidR="00F54233" w:rsidRDefault="00F5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altName w:val="MS PMincho"/>
    <w:panose1 w:val="02020600040205080304"/>
    <w:charset w:val="80"/>
    <w:family w:val="roman"/>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ＭＳ Ｐゴシック">
    <w:altName w:val="MS P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30D43" w14:textId="77777777" w:rsidR="00100319" w:rsidRPr="00F749F2" w:rsidRDefault="0084034A" w:rsidP="00643FF6">
    <w:pPr>
      <w:pStyle w:val="a6"/>
      <w:tabs>
        <w:tab w:val="clear" w:pos="4320"/>
        <w:tab w:val="clear" w:pos="8640"/>
        <w:tab w:val="right" w:pos="10080"/>
      </w:tabs>
      <w:rPr>
        <w:rFonts w:ascii="Arial" w:eastAsia="ＭＳ Ｐゴシック" w:hAnsi="Arial" w:cs="Arial"/>
        <w:color w:val="0251A3"/>
        <w:sz w:val="18"/>
        <w:lang w:eastAsia="ja-JP"/>
      </w:rPr>
    </w:pPr>
    <w:r w:rsidRPr="00F749F2">
      <w:rPr>
        <w:rFonts w:ascii="Arial" w:eastAsia="ＭＳ Ｐゴシック" w:hAnsi="Arial" w:cs="Arial"/>
        <w:color w:val="0251A3"/>
        <w:sz w:val="18"/>
        <w:lang w:eastAsia="ja-JP"/>
      </w:rPr>
      <w:t>小口融資プロジェクトに関する補足書式（</w:t>
    </w:r>
    <w:r w:rsidRPr="00F749F2">
      <w:rPr>
        <w:rFonts w:ascii="Arial" w:eastAsia="ＭＳ Ｐゴシック" w:hAnsi="Arial" w:cs="Arial"/>
        <w:color w:val="0251A3"/>
        <w:sz w:val="18"/>
        <w:lang w:eastAsia="ja-JP"/>
      </w:rPr>
      <w:t>2</w:t>
    </w:r>
    <w:r w:rsidR="00F749F2">
      <w:rPr>
        <w:rFonts w:ascii="Arial" w:eastAsia="ＭＳ Ｐゴシック" w:hAnsi="Arial" w:cs="Arial" w:hint="eastAsia"/>
        <w:color w:val="0251A3"/>
        <w:sz w:val="18"/>
        <w:lang w:eastAsia="ja-JP"/>
      </w:rPr>
      <w:t>015</w:t>
    </w:r>
    <w:r w:rsidRPr="00F749F2">
      <w:rPr>
        <w:rFonts w:ascii="Arial" w:eastAsia="ＭＳ Ｐゴシック" w:hAnsi="Arial" w:cs="Arial"/>
        <w:color w:val="0251A3"/>
        <w:sz w:val="18"/>
        <w:lang w:eastAsia="ja-JP"/>
      </w:rPr>
      <w:t>年</w:t>
    </w:r>
    <w:r w:rsidR="00F749F2">
      <w:rPr>
        <w:rFonts w:ascii="Arial" w:eastAsia="ＭＳ Ｐゴシック" w:hAnsi="Arial" w:cs="Arial" w:hint="eastAsia"/>
        <w:color w:val="0251A3"/>
        <w:sz w:val="18"/>
        <w:lang w:eastAsia="ja-JP"/>
      </w:rPr>
      <w:t>1</w:t>
    </w:r>
    <w:r w:rsidRPr="00F749F2">
      <w:rPr>
        <w:rFonts w:ascii="Arial" w:eastAsia="ＭＳ Ｐゴシック" w:hAnsi="Arial" w:cs="Arial"/>
        <w:color w:val="0251A3"/>
        <w:sz w:val="18"/>
        <w:lang w:eastAsia="ja-JP"/>
      </w:rPr>
      <w:t>月）</w:t>
    </w:r>
    <w:r w:rsidR="00100319" w:rsidRPr="00F749F2">
      <w:rPr>
        <w:rFonts w:ascii="Arial" w:eastAsia="ＭＳ Ｐゴシック" w:hAnsi="Arial" w:cs="Arial"/>
        <w:color w:val="0251A3"/>
        <w:sz w:val="18"/>
        <w:lang w:eastAsia="ja-JP"/>
      </w:rPr>
      <w:tab/>
    </w:r>
    <w:r w:rsidR="00100319" w:rsidRPr="00F749F2">
      <w:rPr>
        <w:rFonts w:ascii="Arial" w:eastAsia="ＭＳ Ｐゴシック" w:hAnsi="Arial" w:cs="Arial"/>
        <w:color w:val="0251A3"/>
        <w:sz w:val="18"/>
      </w:rPr>
      <w:fldChar w:fldCharType="begin"/>
    </w:r>
    <w:r w:rsidR="00100319" w:rsidRPr="00F749F2">
      <w:rPr>
        <w:rFonts w:ascii="Arial" w:eastAsia="ＭＳ Ｐゴシック" w:hAnsi="Arial" w:cs="Arial"/>
        <w:color w:val="0251A3"/>
        <w:sz w:val="18"/>
        <w:lang w:eastAsia="ja-JP"/>
      </w:rPr>
      <w:instrText xml:space="preserve"> PAGE </w:instrText>
    </w:r>
    <w:r w:rsidR="00100319" w:rsidRPr="00F749F2">
      <w:rPr>
        <w:rFonts w:ascii="Arial" w:eastAsia="ＭＳ Ｐゴシック" w:hAnsi="Arial" w:cs="Arial"/>
        <w:color w:val="0251A3"/>
        <w:sz w:val="18"/>
      </w:rPr>
      <w:fldChar w:fldCharType="separate"/>
    </w:r>
    <w:r w:rsidR="00643FF6">
      <w:rPr>
        <w:rFonts w:ascii="Arial" w:eastAsia="ＭＳ Ｐゴシック" w:hAnsi="Arial" w:cs="Arial"/>
        <w:noProof/>
        <w:color w:val="0251A3"/>
        <w:sz w:val="18"/>
        <w:lang w:eastAsia="ja-JP"/>
      </w:rPr>
      <w:t>1</w:t>
    </w:r>
    <w:r w:rsidR="00100319" w:rsidRPr="00F749F2">
      <w:rPr>
        <w:rFonts w:ascii="Arial" w:eastAsia="ＭＳ Ｐゴシック" w:hAnsi="Arial" w:cs="Arial"/>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7F977" w14:textId="77777777" w:rsidR="00F54233" w:rsidRDefault="00F54233">
      <w:r>
        <w:separator/>
      </w:r>
    </w:p>
  </w:footnote>
  <w:footnote w:type="continuationSeparator" w:id="0">
    <w:p w14:paraId="201FF045" w14:textId="77777777" w:rsidR="00F54233" w:rsidRDefault="00F54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47AE0"/>
    <w:multiLevelType w:val="hybridMultilevel"/>
    <w:tmpl w:val="87CC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F3AD0"/>
    <w:multiLevelType w:val="hybridMultilevel"/>
    <w:tmpl w:val="F1AC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D05F9"/>
    <w:multiLevelType w:val="hybridMultilevel"/>
    <w:tmpl w:val="8504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A1737"/>
    <w:multiLevelType w:val="hybridMultilevel"/>
    <w:tmpl w:val="A86E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3"/>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37C"/>
    <w:rsid w:val="00015AD1"/>
    <w:rsid w:val="000407B2"/>
    <w:rsid w:val="000921FF"/>
    <w:rsid w:val="00094D7D"/>
    <w:rsid w:val="000D242E"/>
    <w:rsid w:val="000D7F9D"/>
    <w:rsid w:val="00100319"/>
    <w:rsid w:val="00164FFA"/>
    <w:rsid w:val="0017611D"/>
    <w:rsid w:val="00190709"/>
    <w:rsid w:val="001B12D9"/>
    <w:rsid w:val="001E67ED"/>
    <w:rsid w:val="0022325E"/>
    <w:rsid w:val="00253EFE"/>
    <w:rsid w:val="002E0466"/>
    <w:rsid w:val="003040A6"/>
    <w:rsid w:val="003611FF"/>
    <w:rsid w:val="003B45A9"/>
    <w:rsid w:val="0041297E"/>
    <w:rsid w:val="004573B3"/>
    <w:rsid w:val="00460311"/>
    <w:rsid w:val="00482F0A"/>
    <w:rsid w:val="004B0329"/>
    <w:rsid w:val="004C2458"/>
    <w:rsid w:val="00534ECA"/>
    <w:rsid w:val="0055037C"/>
    <w:rsid w:val="005C449F"/>
    <w:rsid w:val="00623490"/>
    <w:rsid w:val="00643FF6"/>
    <w:rsid w:val="006471E4"/>
    <w:rsid w:val="006D0A6D"/>
    <w:rsid w:val="00723F9D"/>
    <w:rsid w:val="007F41EC"/>
    <w:rsid w:val="008269CC"/>
    <w:rsid w:val="0084034A"/>
    <w:rsid w:val="0085621F"/>
    <w:rsid w:val="0088603D"/>
    <w:rsid w:val="00894CEA"/>
    <w:rsid w:val="00917AB9"/>
    <w:rsid w:val="00990ED3"/>
    <w:rsid w:val="009D2B51"/>
    <w:rsid w:val="00A4632E"/>
    <w:rsid w:val="00A80549"/>
    <w:rsid w:val="00AA4BE7"/>
    <w:rsid w:val="00B04E32"/>
    <w:rsid w:val="00B40A2E"/>
    <w:rsid w:val="00B45327"/>
    <w:rsid w:val="00BA73C8"/>
    <w:rsid w:val="00BF5B0C"/>
    <w:rsid w:val="00C31566"/>
    <w:rsid w:val="00C42975"/>
    <w:rsid w:val="00C43880"/>
    <w:rsid w:val="00C515E2"/>
    <w:rsid w:val="00C72406"/>
    <w:rsid w:val="00C829DD"/>
    <w:rsid w:val="00CA5F93"/>
    <w:rsid w:val="00D12505"/>
    <w:rsid w:val="00DA3726"/>
    <w:rsid w:val="00DA61AB"/>
    <w:rsid w:val="00DB6B67"/>
    <w:rsid w:val="00DC5C4D"/>
    <w:rsid w:val="00E5517B"/>
    <w:rsid w:val="00F27A9D"/>
    <w:rsid w:val="00F45AAD"/>
    <w:rsid w:val="00F54233"/>
    <w:rsid w:val="00F64E2C"/>
    <w:rsid w:val="00F749F2"/>
    <w:rsid w:val="00FA176E"/>
    <w:rsid w:val="00FC4BDA"/>
    <w:rsid w:val="00FD7C3B"/>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colormru v:ext="edit" colors="#005daa"/>
    </o:shapedefaults>
    <o:shapelayout v:ext="edit">
      <o:idmap v:ext="edit" data="1"/>
    </o:shapelayout>
  </w:shapeDefaults>
  <w:doNotEmbedSmartTags/>
  <w:decimalSymbol w:val="."/>
  <w:listSeparator w:val=","/>
  <w14:docId w14:val="0E79E0D7"/>
  <w14:defaultImageDpi w14:val="300"/>
  <w15:docId w15:val="{466E6544-4009-447F-A892-A52FE859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rPr>
      <w:rFonts w:ascii="Georgia" w:hAnsi="Georgia"/>
      <w:sz w:val="24"/>
      <w:szCs w:val="24"/>
      <w:lang w:eastAsia="en-US"/>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link w:val="BodyParagraphChar"/>
    <w:autoRedefine/>
    <w:qFormat/>
    <w:rsid w:val="003B45A9"/>
    <w:pPr>
      <w:widowControl w:val="0"/>
      <w:suppressAutoHyphens/>
      <w:autoSpaceDE w:val="0"/>
      <w:autoSpaceDN w:val="0"/>
      <w:adjustRightInd w:val="0"/>
      <w:spacing w:before="120" w:line="300" w:lineRule="atLeast"/>
      <w:textAlignment w:val="center"/>
    </w:pPr>
    <w:rPr>
      <w:rFonts w:ascii="Times New Roman" w:eastAsia="ＭＳ Ｐ明朝" w:hAnsi="Times New Roman"/>
      <w:color w:val="000000"/>
      <w:sz w:val="22"/>
      <w:szCs w:val="22"/>
      <w:lang w:eastAsia="ja-JP"/>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customStyle="1" w:styleId="BodyParagraphChar">
    <w:name w:val="Body Paragraph Char"/>
    <w:basedOn w:val="a0"/>
    <w:link w:val="BodyParagraph"/>
    <w:rsid w:val="003B45A9"/>
    <w:rPr>
      <w:rFonts w:eastAsia="ＭＳ Ｐ明朝"/>
      <w:color w:val="000000"/>
      <w:sz w:val="22"/>
      <w:szCs w:val="22"/>
      <w:lang w:eastAsia="ja-JP"/>
    </w:rPr>
  </w:style>
  <w:style w:type="table" w:styleId="aa">
    <w:name w:val="Table Grid"/>
    <w:basedOn w:val="a1"/>
    <w:rsid w:val="000D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60311"/>
    <w:rPr>
      <w:sz w:val="16"/>
      <w:szCs w:val="16"/>
    </w:rPr>
  </w:style>
  <w:style w:type="paragraph" w:styleId="ac">
    <w:name w:val="annotation text"/>
    <w:basedOn w:val="a"/>
    <w:link w:val="ad"/>
    <w:uiPriority w:val="99"/>
    <w:semiHidden/>
    <w:unhideWhenUsed/>
    <w:rsid w:val="00460311"/>
    <w:rPr>
      <w:rFonts w:eastAsia="Times New Roman"/>
      <w:sz w:val="20"/>
      <w:szCs w:val="20"/>
    </w:rPr>
  </w:style>
  <w:style w:type="character" w:customStyle="1" w:styleId="ad">
    <w:name w:val="コメント文字列 (文字)"/>
    <w:basedOn w:val="a0"/>
    <w:link w:val="ac"/>
    <w:uiPriority w:val="99"/>
    <w:semiHidden/>
    <w:rsid w:val="00460311"/>
    <w:rPr>
      <w:rFonts w:ascii="Georgia" w:eastAsia="Times New Roman" w:hAnsi="Georgia"/>
      <w:lang w:eastAsia="en-US"/>
    </w:rPr>
  </w:style>
  <w:style w:type="paragraph" w:styleId="ae">
    <w:name w:val="annotation subject"/>
    <w:basedOn w:val="ac"/>
    <w:next w:val="ac"/>
    <w:link w:val="af"/>
    <w:uiPriority w:val="99"/>
    <w:semiHidden/>
    <w:unhideWhenUsed/>
    <w:rsid w:val="007F41EC"/>
    <w:rPr>
      <w:rFonts w:eastAsia="ＭＳ 明朝"/>
      <w:b/>
      <w:bCs/>
    </w:rPr>
  </w:style>
  <w:style w:type="character" w:customStyle="1" w:styleId="af">
    <w:name w:val="コメント内容 (文字)"/>
    <w:basedOn w:val="ad"/>
    <w:link w:val="ae"/>
    <w:uiPriority w:val="99"/>
    <w:semiHidden/>
    <w:rsid w:val="007F41EC"/>
    <w:rPr>
      <w:rFonts w:ascii="Georgia" w:eastAsia="Times New Roman" w:hAnsi="Georg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86561A-C163-4668-80FD-98D666A0E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E252C-D27C-48A4-B521-C59AE6730C1A}">
  <ds:schemaRefs>
    <ds:schemaRef ds:uri="http://schemas.microsoft.com/sharepoint/v3/contenttype/forms"/>
  </ds:schemaRefs>
</ds:datastoreItem>
</file>

<file path=customXml/itemProps3.xml><?xml version="1.0" encoding="utf-8"?>
<ds:datastoreItem xmlns:ds="http://schemas.openxmlformats.org/officeDocument/2006/customXml" ds:itemID="{8B26DABE-3239-45CD-A5E0-BA4D73E92F4E}">
  <ds:schemaRefs>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41d4868e-e7c5-4a0f-bea8-40f63a832f74"/>
    <ds:schemaRef ds:uri="http://purl.org/dc/dcmitype/"/>
    <ds:schemaRef ds:uri="http://schemas.openxmlformats.org/package/2006/metadata/core-properties"/>
    <ds:schemaRef ds:uri="069370df-1b75-469d-a9d4-424b0b9f5a67"/>
  </ds:schemaRefs>
</ds:datastoreItem>
</file>

<file path=docProps/app.xml><?xml version="1.0" encoding="utf-8"?>
<Properties xmlns="http://schemas.openxmlformats.org/officeDocument/2006/extended-properties" xmlns:vt="http://schemas.openxmlformats.org/officeDocument/2006/docPropsVTypes">
  <Template>RI_Document</Template>
  <TotalTime>2</TotalTime>
  <Pages>3</Pages>
  <Words>237</Words>
  <Characters>1353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owner</cp:lastModifiedBy>
  <cp:revision>2</cp:revision>
  <cp:lastPrinted>2013-12-20T16:37:00Z</cp:lastPrinted>
  <dcterms:created xsi:type="dcterms:W3CDTF">2019-07-19T06:17:00Z</dcterms:created>
  <dcterms:modified xsi:type="dcterms:W3CDTF">2019-07-19T06:17:00Z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